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AA" w:rsidRDefault="00EA02A5" w:rsidP="00E31AAA">
      <w:pPr>
        <w:pStyle w:val="a3"/>
        <w:spacing w:before="0" w:beforeAutospacing="0" w:after="0" w:afterAutospacing="0"/>
        <w:jc w:val="center"/>
        <w:rPr>
          <w:rStyle w:val="apple-style-span"/>
          <w:b/>
          <w:bCs/>
          <w:u w:val="single"/>
        </w:rPr>
      </w:pPr>
      <w:r w:rsidRPr="00EA02A5">
        <w:rPr>
          <w:rStyle w:val="apple-style-span"/>
          <w:b/>
          <w:bCs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3pt">
            <v:imagedata r:id="rId5" o:title="тит_0013"/>
          </v:shape>
        </w:pict>
      </w:r>
    </w:p>
    <w:p w:rsidR="00856C71" w:rsidRDefault="00E31AAA" w:rsidP="00EE6E1B">
      <w:pPr>
        <w:pStyle w:val="a3"/>
        <w:spacing w:before="0" w:beforeAutospacing="0" w:after="0" w:afterAutospacing="0"/>
        <w:jc w:val="center"/>
        <w:rPr>
          <w:rStyle w:val="apple-style-span"/>
          <w:b/>
          <w:bCs/>
          <w:u w:val="single"/>
        </w:rPr>
      </w:pPr>
      <w:r>
        <w:rPr>
          <w:rStyle w:val="apple-style-span"/>
          <w:b/>
          <w:bCs/>
          <w:u w:val="single"/>
        </w:rPr>
        <w:lastRenderedPageBreak/>
        <w:t xml:space="preserve">Планируемые </w:t>
      </w:r>
      <w:r w:rsidR="00856C71">
        <w:rPr>
          <w:rStyle w:val="apple-style-span"/>
          <w:b/>
          <w:bCs/>
          <w:u w:val="single"/>
        </w:rPr>
        <w:t>резул</w:t>
      </w:r>
      <w:r w:rsidR="00693C14">
        <w:rPr>
          <w:rStyle w:val="apple-style-span"/>
          <w:b/>
          <w:bCs/>
          <w:u w:val="single"/>
        </w:rPr>
        <w:t>ьтаты освоения курса внеурочной деятельности</w:t>
      </w:r>
      <w:r>
        <w:rPr>
          <w:rStyle w:val="apple-style-span"/>
          <w:b/>
          <w:bCs/>
          <w:u w:val="single"/>
        </w:rPr>
        <w:t xml:space="preserve"> ОДКНР</w:t>
      </w:r>
      <w:proofErr w:type="gramStart"/>
      <w:r>
        <w:rPr>
          <w:rStyle w:val="apple-style-span"/>
          <w:b/>
          <w:bCs/>
          <w:u w:val="single"/>
        </w:rPr>
        <w:t xml:space="preserve"> </w:t>
      </w:r>
      <w:r w:rsidR="00856C71">
        <w:rPr>
          <w:rStyle w:val="apple-style-span"/>
          <w:b/>
          <w:bCs/>
          <w:u w:val="single"/>
        </w:rPr>
        <w:t>.</w:t>
      </w:r>
      <w:proofErr w:type="gramEnd"/>
    </w:p>
    <w:p w:rsidR="004045FC" w:rsidRDefault="004045FC" w:rsidP="00EE6E1B">
      <w:pPr>
        <w:pStyle w:val="a3"/>
        <w:spacing w:before="0" w:beforeAutospacing="0" w:after="0" w:afterAutospacing="0"/>
        <w:jc w:val="center"/>
      </w:pPr>
    </w:p>
    <w:p w:rsidR="00856C71" w:rsidRDefault="004045FC" w:rsidP="00EE6E1B">
      <w:pPr>
        <w:pStyle w:val="a3"/>
        <w:spacing w:before="0" w:beforeAutospacing="0" w:after="0" w:afterAutospacing="0"/>
      </w:pPr>
      <w:r>
        <w:t xml:space="preserve">             </w:t>
      </w:r>
      <w:r w:rsidR="00856C71">
        <w:rPr>
          <w:rStyle w:val="apple-style-span"/>
          <w:b/>
          <w:bCs/>
        </w:rPr>
        <w:t>Личностные: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1)  воспитание российской гражданской идентичности: патриотизма, уважения к Отечеству;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 xml:space="preserve">2) формирование ответственного отношения к учению, готовности и </w:t>
      </w:r>
      <w:proofErr w:type="gramStart"/>
      <w:r>
        <w:t>способности</w:t>
      </w:r>
      <w:proofErr w:type="gramEnd"/>
      <w:r>
        <w:t xml:space="preserve"> обучающихся к саморазвитию и самообразованию на основе мотивации к обучению и познанию;</w:t>
      </w:r>
    </w:p>
    <w:p w:rsidR="00856C71" w:rsidRDefault="00856C71" w:rsidP="00EE6E1B">
      <w:pPr>
        <w:pStyle w:val="a3"/>
        <w:spacing w:before="0" w:beforeAutospacing="0" w:after="0" w:afterAutospacing="0"/>
      </w:pPr>
      <w:proofErr w:type="gramStart"/>
      <w:r>
        <w:t>3)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856C71" w:rsidRDefault="00856C71" w:rsidP="00EE6E1B">
      <w:pPr>
        <w:pStyle w:val="a3"/>
        <w:spacing w:before="0" w:beforeAutospacing="0" w:after="0" w:afterAutospacing="0"/>
      </w:pPr>
      <w:r>
        <w:t>4) 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5)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6)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7)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8) формирование основ экологической культуры соответствующей современному уровню экологического мышления, развитие</w:t>
      </w:r>
      <w:r w:rsidR="00E8350D">
        <w:t xml:space="preserve"> </w:t>
      </w:r>
      <w:r>
        <w:t>опыта экологически ориентированной рефлексивно-оценочной и практической  деятельности в жизненных ситуациях;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9)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10) 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:rsidR="004045FC" w:rsidRDefault="004045FC" w:rsidP="00EE6E1B">
      <w:pPr>
        <w:pStyle w:val="a3"/>
        <w:spacing w:before="0" w:beforeAutospacing="0" w:after="0" w:afterAutospacing="0"/>
      </w:pPr>
    </w:p>
    <w:p w:rsidR="00856C71" w:rsidRDefault="00856C71" w:rsidP="00EE6E1B">
      <w:pPr>
        <w:pStyle w:val="a3"/>
        <w:spacing w:before="0" w:beforeAutospacing="0" w:after="0" w:afterAutospacing="0"/>
      </w:pPr>
      <w:proofErr w:type="spellStart"/>
      <w:r>
        <w:rPr>
          <w:rStyle w:val="apple-style-span"/>
          <w:b/>
          <w:bCs/>
        </w:rPr>
        <w:t>Метапредметные</w:t>
      </w:r>
      <w:proofErr w:type="spellEnd"/>
    </w:p>
    <w:p w:rsidR="00856C71" w:rsidRDefault="00856C71" w:rsidP="00EE6E1B">
      <w:pPr>
        <w:pStyle w:val="a3"/>
        <w:spacing w:before="0" w:beforeAutospacing="0" w:after="0" w:afterAutospacing="0"/>
      </w:pPr>
      <w:r>
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4) умение оценивать правильность выполнения учебной задачи,  собственные возможности её решения;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5)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lastRenderedPageBreak/>
        <w:t xml:space="preserve">6)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>
        <w:t>логическое рассуждение</w:t>
      </w:r>
      <w:proofErr w:type="gramEnd"/>
      <w:r>
        <w:t>, умозаключение (индуктивное, дедуктивное  и по аналогии) и делать выводы;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8) смысловое чтение;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9) умение организовывать  учебное сотрудничество и совместную деятельность с учителем и сверстниками;   ра</w:t>
      </w:r>
      <w:r w:rsidR="00E8350D">
        <w:t xml:space="preserve">ботать индивидуально и в группе; </w:t>
      </w:r>
      <w: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11) формирование и развитие компетентности в области использования информационно-коммуникационных технологий</w:t>
      </w:r>
      <w:proofErr w:type="gramStart"/>
      <w:r>
        <w:t xml:space="preserve"> ;</w:t>
      </w:r>
      <w:proofErr w:type="gramEnd"/>
    </w:p>
    <w:p w:rsidR="00856C71" w:rsidRDefault="00856C71" w:rsidP="00EE6E1B">
      <w:pPr>
        <w:pStyle w:val="a3"/>
        <w:spacing w:before="0" w:beforeAutospacing="0" w:after="0" w:afterAutospacing="0"/>
      </w:pPr>
      <w: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4045FC" w:rsidRDefault="004045FC" w:rsidP="00EE6E1B">
      <w:pPr>
        <w:pStyle w:val="a3"/>
        <w:spacing w:before="0" w:beforeAutospacing="0" w:after="0" w:afterAutospacing="0"/>
      </w:pPr>
    </w:p>
    <w:p w:rsidR="00856C71" w:rsidRDefault="00856C71" w:rsidP="00EE6E1B">
      <w:pPr>
        <w:pStyle w:val="a3"/>
        <w:spacing w:before="0" w:beforeAutospacing="0" w:after="0" w:afterAutospacing="0"/>
      </w:pPr>
      <w:r>
        <w:rPr>
          <w:rStyle w:val="apple-style-span"/>
          <w:b/>
          <w:bCs/>
        </w:rPr>
        <w:t>Предметные результаты: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1) 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 xml:space="preserve">2) знание основных норм морали, нравственных, духовных идеалов, хранимых в культурных </w:t>
      </w:r>
      <w:proofErr w:type="spellStart"/>
      <w:r>
        <w:t>традицияхнародов</w:t>
      </w:r>
      <w:proofErr w:type="spellEnd"/>
      <w:r>
        <w:t xml:space="preserve"> </w:t>
      </w:r>
      <w:proofErr w:type="spellStart"/>
      <w:r>
        <w:t>России</w:t>
      </w:r>
      <w:proofErr w:type="gramStart"/>
      <w:r>
        <w:t>,г</w:t>
      </w:r>
      <w:proofErr w:type="gramEnd"/>
      <w:r>
        <w:t>отовность</w:t>
      </w:r>
      <w:proofErr w:type="spellEnd"/>
      <w:r>
        <w:t xml:space="preserve"> на их основе к сознательному самоограничению в поступках, поведении;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3)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4) понимание значения нравственности, веры и религии в жизни человека, семьи и общества;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5) формирование представлений об исторической роли традиционных  религий и гражданского общества в становлении российской государственности.</w:t>
      </w:r>
    </w:p>
    <w:p w:rsidR="00623C7D" w:rsidRDefault="00623C7D" w:rsidP="00EE6E1B">
      <w:pPr>
        <w:pStyle w:val="a3"/>
        <w:spacing w:before="0" w:beforeAutospacing="0" w:after="0" w:afterAutospacing="0"/>
      </w:pPr>
    </w:p>
    <w:p w:rsidR="0077676D" w:rsidRPr="0077676D" w:rsidRDefault="0077676D" w:rsidP="0077676D">
      <w:pPr>
        <w:shd w:val="clear" w:color="auto" w:fill="FFFFFF"/>
        <w:spacing w:line="216" w:lineRule="auto"/>
      </w:pPr>
      <w:r w:rsidRPr="0077676D">
        <w:rPr>
          <w:b/>
          <w:bCs/>
          <w:iCs/>
        </w:rPr>
        <w:t>Универсальные учебные действия.</w:t>
      </w:r>
    </w:p>
    <w:p w:rsidR="0077676D" w:rsidRPr="0077676D" w:rsidRDefault="0077676D" w:rsidP="0077676D">
      <w:pPr>
        <w:shd w:val="clear" w:color="auto" w:fill="FFFFFF"/>
        <w:spacing w:line="216" w:lineRule="auto"/>
      </w:pPr>
      <w:r w:rsidRPr="0077676D">
        <w:rPr>
          <w:iCs/>
          <w:u w:val="single"/>
        </w:rPr>
        <w:t>Познавательные</w:t>
      </w:r>
      <w:r w:rsidRPr="0077676D">
        <w:t>: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 xml:space="preserve"> характеризовать понятие «духовно-нравственная культура»;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>сравнивать нравственные ценности разных народов, представленные в фольклоре, искусстве, религиозных учениях;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>различать культовые сооружения разных религий;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>формулировать выводы и умозаключения на основе анализа учебных текстов.</w:t>
      </w:r>
    </w:p>
    <w:p w:rsidR="0077676D" w:rsidRPr="0077676D" w:rsidRDefault="0077676D" w:rsidP="0077676D">
      <w:pPr>
        <w:shd w:val="clear" w:color="auto" w:fill="FFFFFF"/>
        <w:spacing w:line="216" w:lineRule="auto"/>
        <w:rPr>
          <w:u w:val="single"/>
        </w:rPr>
      </w:pPr>
      <w:r w:rsidRPr="0077676D">
        <w:rPr>
          <w:iCs/>
          <w:u w:val="single"/>
        </w:rPr>
        <w:t>Коммуникативные</w:t>
      </w:r>
      <w:r w:rsidRPr="0077676D">
        <w:rPr>
          <w:u w:val="single"/>
        </w:rPr>
        <w:t>: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>рассказывать о роли религий в развитии образования на Руси и в России;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 xml:space="preserve"> кратко характеризовать нравственные ценности человека (патриотизм, трудолюбие, доброта, милосердие и др.).</w:t>
      </w:r>
    </w:p>
    <w:p w:rsidR="0077676D" w:rsidRPr="0077676D" w:rsidRDefault="0077676D" w:rsidP="0077676D">
      <w:pPr>
        <w:shd w:val="clear" w:color="auto" w:fill="FFFFFF"/>
        <w:spacing w:line="216" w:lineRule="auto"/>
        <w:rPr>
          <w:u w:val="single"/>
        </w:rPr>
      </w:pPr>
      <w:r w:rsidRPr="0077676D">
        <w:rPr>
          <w:iCs/>
          <w:u w:val="single"/>
        </w:rPr>
        <w:t>Рефлексивные</w:t>
      </w:r>
      <w:r w:rsidRPr="0077676D">
        <w:rPr>
          <w:u w:val="single"/>
        </w:rPr>
        <w:t>: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>оценивать различные ситуации с позиций «нравственно», «безнравственно»;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t xml:space="preserve">- </w:t>
      </w:r>
      <w:r w:rsidRPr="0077676D"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7676D" w:rsidRPr="0077676D" w:rsidRDefault="0077676D" w:rsidP="0077676D">
      <w:pPr>
        <w:shd w:val="clear" w:color="auto" w:fill="FFFFFF"/>
        <w:spacing w:line="216" w:lineRule="auto"/>
        <w:rPr>
          <w:u w:val="single"/>
        </w:rPr>
      </w:pPr>
      <w:r w:rsidRPr="0077676D">
        <w:rPr>
          <w:iCs/>
          <w:u w:val="single"/>
        </w:rPr>
        <w:t>Информационные</w:t>
      </w:r>
      <w:r w:rsidRPr="0077676D">
        <w:rPr>
          <w:u w:val="single"/>
        </w:rPr>
        <w:t>:</w:t>
      </w:r>
    </w:p>
    <w:p w:rsidR="0077676D" w:rsidRPr="0077676D" w:rsidRDefault="0077676D" w:rsidP="0077676D">
      <w:pPr>
        <w:shd w:val="clear" w:color="auto" w:fill="FFFFFF"/>
        <w:spacing w:line="216" w:lineRule="auto"/>
      </w:pPr>
      <w:r>
        <w:lastRenderedPageBreak/>
        <w:t xml:space="preserve">- </w:t>
      </w:r>
      <w:r w:rsidRPr="0077676D">
        <w:t xml:space="preserve">анализировать информацию, представленную в разной форме (в том числе графической) и в разных источниках (текст, иллюстрация, произведение искусства). </w:t>
      </w:r>
    </w:p>
    <w:p w:rsidR="0077676D" w:rsidRPr="0077676D" w:rsidRDefault="0077676D" w:rsidP="0077676D">
      <w:pPr>
        <w:shd w:val="clear" w:color="auto" w:fill="FFFFFF"/>
        <w:spacing w:line="216" w:lineRule="auto"/>
      </w:pPr>
      <w:r w:rsidRPr="0077676D">
        <w:t xml:space="preserve">К концу обучения учащиеся </w:t>
      </w:r>
      <w:r w:rsidRPr="0077676D">
        <w:rPr>
          <w:b/>
          <w:bCs/>
        </w:rPr>
        <w:t>научатся</w:t>
      </w:r>
      <w:r w:rsidRPr="0077676D">
        <w:t>:</w:t>
      </w:r>
    </w:p>
    <w:p w:rsidR="0077676D" w:rsidRPr="0077676D" w:rsidRDefault="0077676D" w:rsidP="0077676D">
      <w:pPr>
        <w:pStyle w:val="a8"/>
        <w:shd w:val="clear" w:color="auto" w:fill="FFFFFF"/>
        <w:spacing w:after="0" w:line="21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в</w:t>
      </w:r>
      <w:r w:rsidRPr="0077676D">
        <w:rPr>
          <w:rFonts w:ascii="Times New Roman" w:hAnsi="Times New Roman"/>
          <w:iCs/>
          <w:sz w:val="24"/>
          <w:szCs w:val="24"/>
        </w:rPr>
        <w:t xml:space="preserve">оспроизводить </w:t>
      </w:r>
      <w:r w:rsidRPr="0077676D">
        <w:rPr>
          <w:rFonts w:ascii="Times New Roman" w:hAnsi="Times New Roman"/>
          <w:sz w:val="24"/>
          <w:szCs w:val="24"/>
        </w:rPr>
        <w:t xml:space="preserve">полученную информацию, приводить примеры из прочитанных текстов; оценивать главную мысль прочитанных текстов и </w:t>
      </w:r>
      <w:r>
        <w:rPr>
          <w:rFonts w:ascii="Times New Roman" w:hAnsi="Times New Roman"/>
          <w:sz w:val="24"/>
          <w:szCs w:val="24"/>
        </w:rPr>
        <w:t>прослушанных объяснений учителя;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с</w:t>
      </w:r>
      <w:r w:rsidRPr="0077676D">
        <w:rPr>
          <w:rFonts w:ascii="Times New Roman" w:hAnsi="Times New Roman"/>
          <w:iCs/>
          <w:sz w:val="24"/>
          <w:szCs w:val="24"/>
        </w:rPr>
        <w:t xml:space="preserve">равнивать </w:t>
      </w:r>
      <w:r w:rsidRPr="0077676D">
        <w:rPr>
          <w:rFonts w:ascii="Times New Roman" w:hAnsi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77676D">
        <w:rPr>
          <w:rFonts w:ascii="Times New Roman" w:hAnsi="Times New Roman"/>
          <w:iCs/>
          <w:sz w:val="24"/>
          <w:szCs w:val="24"/>
        </w:rPr>
        <w:t xml:space="preserve">Проводить аналогии </w:t>
      </w:r>
      <w:r w:rsidRPr="0077676D">
        <w:rPr>
          <w:rFonts w:ascii="Times New Roman" w:hAnsi="Times New Roman"/>
          <w:sz w:val="24"/>
          <w:szCs w:val="24"/>
        </w:rPr>
        <w:t>между героями, сопоставлять их поведение с общечеловеческими д</w:t>
      </w:r>
      <w:r>
        <w:rPr>
          <w:rFonts w:ascii="Times New Roman" w:hAnsi="Times New Roman"/>
          <w:sz w:val="24"/>
          <w:szCs w:val="24"/>
        </w:rPr>
        <w:t>уховно-нравственными ценностями;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у</w:t>
      </w:r>
      <w:r w:rsidRPr="0077676D">
        <w:rPr>
          <w:rFonts w:ascii="Times New Roman" w:hAnsi="Times New Roman"/>
          <w:iCs/>
          <w:sz w:val="24"/>
          <w:szCs w:val="24"/>
        </w:rPr>
        <w:t>частвовать в диалоге</w:t>
      </w:r>
      <w:r w:rsidRPr="0077676D">
        <w:rPr>
          <w:rFonts w:ascii="Times New Roman" w:hAnsi="Times New Roman"/>
          <w:sz w:val="24"/>
          <w:szCs w:val="24"/>
        </w:rPr>
        <w:t>: высказывать свои суждения, анализировать высказывания участников беседы, доба</w:t>
      </w:r>
      <w:r>
        <w:rPr>
          <w:rFonts w:ascii="Times New Roman" w:hAnsi="Times New Roman"/>
          <w:sz w:val="24"/>
          <w:szCs w:val="24"/>
        </w:rPr>
        <w:t>влять, приводить доказательства;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с</w:t>
      </w:r>
      <w:r w:rsidRPr="0077676D">
        <w:rPr>
          <w:rFonts w:ascii="Times New Roman" w:hAnsi="Times New Roman"/>
          <w:iCs/>
          <w:sz w:val="24"/>
          <w:szCs w:val="24"/>
        </w:rPr>
        <w:t xml:space="preserve">оздавать </w:t>
      </w:r>
      <w:r w:rsidRPr="0077676D">
        <w:rPr>
          <w:rFonts w:ascii="Times New Roman" w:hAnsi="Times New Roman"/>
          <w:sz w:val="24"/>
          <w:szCs w:val="24"/>
        </w:rPr>
        <w:t>по изображениям (художественным полотнам, иконам, иллюст</w:t>
      </w:r>
      <w:r>
        <w:rPr>
          <w:rFonts w:ascii="Times New Roman" w:hAnsi="Times New Roman"/>
          <w:sz w:val="24"/>
          <w:szCs w:val="24"/>
        </w:rPr>
        <w:t>рациям) словесный портрет героя;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о</w:t>
      </w:r>
      <w:r w:rsidRPr="0077676D">
        <w:rPr>
          <w:rFonts w:ascii="Times New Roman" w:hAnsi="Times New Roman"/>
          <w:iCs/>
          <w:sz w:val="24"/>
          <w:szCs w:val="24"/>
        </w:rPr>
        <w:t xml:space="preserve">ценивать </w:t>
      </w:r>
      <w:r w:rsidRPr="0077676D">
        <w:rPr>
          <w:rFonts w:ascii="Times New Roman" w:hAnsi="Times New Roman"/>
          <w:sz w:val="24"/>
          <w:szCs w:val="24"/>
        </w:rPr>
        <w:t xml:space="preserve">поступки реальных лиц, героев произведений, высказывания </w:t>
      </w:r>
      <w:r>
        <w:rPr>
          <w:rFonts w:ascii="Times New Roman" w:hAnsi="Times New Roman"/>
          <w:sz w:val="24"/>
          <w:szCs w:val="24"/>
        </w:rPr>
        <w:t>известных личностей;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р</w:t>
      </w:r>
      <w:r w:rsidRPr="0077676D">
        <w:rPr>
          <w:rFonts w:ascii="Times New Roman" w:hAnsi="Times New Roman"/>
          <w:iCs/>
          <w:sz w:val="24"/>
          <w:szCs w:val="24"/>
        </w:rPr>
        <w:t>аботать с исторической картой</w:t>
      </w:r>
      <w:r w:rsidRPr="0077676D">
        <w:rPr>
          <w:rFonts w:ascii="Times New Roman" w:hAnsi="Times New Roman"/>
          <w:sz w:val="24"/>
          <w:szCs w:val="24"/>
        </w:rPr>
        <w:t xml:space="preserve">: находить объекты в соответствии с </w:t>
      </w:r>
      <w:r>
        <w:rPr>
          <w:rFonts w:ascii="Times New Roman" w:hAnsi="Times New Roman"/>
          <w:sz w:val="24"/>
          <w:szCs w:val="24"/>
        </w:rPr>
        <w:t>учебной задачей;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и</w:t>
      </w:r>
      <w:r w:rsidRPr="0077676D">
        <w:rPr>
          <w:rFonts w:ascii="Times New Roman" w:hAnsi="Times New Roman"/>
          <w:iCs/>
          <w:sz w:val="24"/>
          <w:szCs w:val="24"/>
        </w:rPr>
        <w:t xml:space="preserve">спользовать информацию, </w:t>
      </w:r>
      <w:r w:rsidRPr="0077676D">
        <w:rPr>
          <w:rFonts w:ascii="Times New Roman" w:hAnsi="Times New Roman"/>
          <w:sz w:val="24"/>
          <w:szCs w:val="24"/>
        </w:rPr>
        <w:t>полученную из разных источников, для решения учебных и практических задач.</w:t>
      </w:r>
    </w:p>
    <w:p w:rsidR="0077676D" w:rsidRPr="0077676D" w:rsidRDefault="0077676D" w:rsidP="0077676D">
      <w:pPr>
        <w:shd w:val="clear" w:color="auto" w:fill="FFFFFF"/>
        <w:spacing w:line="216" w:lineRule="auto"/>
      </w:pPr>
      <w:r w:rsidRPr="0077676D">
        <w:t xml:space="preserve">К концу обучения учащиеся </w:t>
      </w:r>
      <w:r w:rsidRPr="0077676D">
        <w:rPr>
          <w:b/>
          <w:bCs/>
        </w:rPr>
        <w:t>смогут научиться: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в</w:t>
      </w:r>
      <w:r w:rsidRPr="0077676D">
        <w:rPr>
          <w:rFonts w:ascii="Times New Roman" w:hAnsi="Times New Roman"/>
          <w:iCs/>
          <w:sz w:val="24"/>
          <w:szCs w:val="24"/>
        </w:rPr>
        <w:t xml:space="preserve">ысказывать предположения </w:t>
      </w:r>
      <w:r w:rsidRPr="0077676D">
        <w:rPr>
          <w:rFonts w:ascii="Times New Roman" w:hAnsi="Times New Roman"/>
          <w:sz w:val="24"/>
          <w:szCs w:val="24"/>
        </w:rPr>
        <w:t>о последствиях неправильного (безнр</w:t>
      </w:r>
      <w:r>
        <w:rPr>
          <w:rFonts w:ascii="Times New Roman" w:hAnsi="Times New Roman"/>
          <w:sz w:val="24"/>
          <w:szCs w:val="24"/>
        </w:rPr>
        <w:t>авственного) поведения человека;</w:t>
      </w:r>
    </w:p>
    <w:p w:rsidR="0077676D" w:rsidRPr="0077676D" w:rsidRDefault="0077676D" w:rsidP="0077676D">
      <w:pPr>
        <w:pStyle w:val="a8"/>
        <w:shd w:val="clear" w:color="auto" w:fill="FFFFFF"/>
        <w:tabs>
          <w:tab w:val="left" w:pos="1301"/>
        </w:tabs>
        <w:spacing w:after="0" w:line="216" w:lineRule="auto"/>
        <w:ind w:left="0" w:righ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о</w:t>
      </w:r>
      <w:r w:rsidRPr="0077676D">
        <w:rPr>
          <w:rFonts w:ascii="Times New Roman" w:hAnsi="Times New Roman"/>
          <w:iCs/>
          <w:sz w:val="24"/>
          <w:szCs w:val="24"/>
        </w:rPr>
        <w:t xml:space="preserve">ценивать </w:t>
      </w:r>
      <w:r w:rsidRPr="0077676D">
        <w:rPr>
          <w:rFonts w:ascii="Times New Roman" w:hAnsi="Times New Roman"/>
          <w:sz w:val="24"/>
          <w:szCs w:val="24"/>
        </w:rPr>
        <w:t xml:space="preserve">свои поступки, соотнося их с правилами нравственности и этики; </w:t>
      </w:r>
      <w:r>
        <w:rPr>
          <w:rFonts w:ascii="Times New Roman" w:hAnsi="Times New Roman"/>
          <w:sz w:val="24"/>
          <w:szCs w:val="24"/>
        </w:rPr>
        <w:t>намечать способы саморазвития;</w:t>
      </w:r>
    </w:p>
    <w:p w:rsidR="00F47518" w:rsidRPr="0077676D" w:rsidRDefault="0077676D" w:rsidP="0077676D">
      <w:pPr>
        <w:pStyle w:val="a3"/>
        <w:spacing w:before="0" w:beforeAutospacing="0" w:after="0" w:afterAutospacing="0"/>
      </w:pPr>
      <w:r>
        <w:rPr>
          <w:iCs/>
        </w:rPr>
        <w:t>- р</w:t>
      </w:r>
      <w:r w:rsidRPr="0077676D">
        <w:rPr>
          <w:iCs/>
        </w:rPr>
        <w:t xml:space="preserve">аботать </w:t>
      </w:r>
      <w:r w:rsidRPr="0077676D">
        <w:t>с историческими источниками и документами</w:t>
      </w:r>
      <w:r>
        <w:t>.</w:t>
      </w:r>
    </w:p>
    <w:p w:rsidR="004045FC" w:rsidRDefault="004045FC" w:rsidP="00EE6E1B">
      <w:pPr>
        <w:pStyle w:val="a3"/>
        <w:spacing w:before="0" w:beforeAutospacing="0" w:after="0" w:afterAutospacing="0"/>
      </w:pPr>
    </w:p>
    <w:p w:rsidR="00856C71" w:rsidRDefault="00623C7D" w:rsidP="00EE6E1B">
      <w:pPr>
        <w:pStyle w:val="a3"/>
        <w:spacing w:before="0" w:beforeAutospacing="0" w:after="0" w:afterAutospacing="0"/>
        <w:jc w:val="center"/>
        <w:rPr>
          <w:rStyle w:val="apple-style-span"/>
          <w:b/>
          <w:bCs/>
          <w:u w:val="single"/>
        </w:rPr>
      </w:pPr>
      <w:r>
        <w:rPr>
          <w:rStyle w:val="apple-style-span"/>
          <w:b/>
          <w:bCs/>
          <w:u w:val="single"/>
        </w:rPr>
        <w:t xml:space="preserve">Содержание </w:t>
      </w:r>
      <w:r w:rsidR="00856C71">
        <w:rPr>
          <w:rStyle w:val="apple-style-span"/>
          <w:b/>
          <w:bCs/>
          <w:u w:val="single"/>
        </w:rPr>
        <w:t>курса</w:t>
      </w:r>
      <w:r>
        <w:rPr>
          <w:rStyle w:val="apple-style-span"/>
          <w:b/>
          <w:bCs/>
          <w:u w:val="single"/>
        </w:rPr>
        <w:t xml:space="preserve"> внеурочной деятельности</w:t>
      </w:r>
      <w:r w:rsidR="004045FC">
        <w:rPr>
          <w:rStyle w:val="apple-style-span"/>
          <w:b/>
          <w:bCs/>
          <w:u w:val="single"/>
        </w:rPr>
        <w:t>.</w:t>
      </w:r>
    </w:p>
    <w:p w:rsidR="004045FC" w:rsidRDefault="004045FC" w:rsidP="00EE6E1B">
      <w:pPr>
        <w:pStyle w:val="a3"/>
        <w:spacing w:before="0" w:beforeAutospacing="0" w:after="0" w:afterAutospacing="0"/>
        <w:jc w:val="center"/>
      </w:pPr>
    </w:p>
    <w:p w:rsidR="00856C71" w:rsidRDefault="00856C71" w:rsidP="00EE6E1B">
      <w:pPr>
        <w:pStyle w:val="a3"/>
        <w:spacing w:before="0" w:beforeAutospacing="0" w:after="0" w:afterAutospacing="0"/>
      </w:pPr>
      <w:r>
        <w:rPr>
          <w:rStyle w:val="apple-style-span"/>
          <w:b/>
          <w:bCs/>
        </w:rPr>
        <w:t>Раздел 1.</w:t>
      </w:r>
      <w:r>
        <w:t xml:space="preserve"> В мире культуры</w:t>
      </w:r>
      <w:r w:rsidR="004045FC">
        <w:t>.</w:t>
      </w:r>
    </w:p>
    <w:p w:rsidR="004045FC" w:rsidRDefault="004045FC" w:rsidP="00EE6E1B">
      <w:pPr>
        <w:pStyle w:val="a3"/>
        <w:spacing w:before="0" w:beforeAutospacing="0" w:after="0" w:afterAutospacing="0"/>
      </w:pPr>
      <w:r>
        <w:t xml:space="preserve">Тема 1. </w:t>
      </w:r>
      <w:r w:rsidR="00856C71">
        <w:t xml:space="preserve">Величие российской культуры.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 xml:space="preserve">Российская культура – плод усилий разных народов. Деятели науки и культуры – представителей разных национальностей (К.Брюллов, И. Репин, К. Станиславский, Ш. </w:t>
      </w:r>
      <w:proofErr w:type="spellStart"/>
      <w:r>
        <w:t>Алейхем</w:t>
      </w:r>
      <w:proofErr w:type="spellEnd"/>
      <w:r>
        <w:t xml:space="preserve">, Г. Уланова, Д. Шостакович, Р.Гамзатов, Л. Лихачев, С. </w:t>
      </w:r>
      <w:proofErr w:type="spellStart"/>
      <w:r>
        <w:t>Эрьзя</w:t>
      </w:r>
      <w:proofErr w:type="spellEnd"/>
      <w:r>
        <w:t xml:space="preserve">, Ю. </w:t>
      </w:r>
      <w:proofErr w:type="spellStart"/>
      <w:r>
        <w:t>Рытхэу</w:t>
      </w:r>
      <w:proofErr w:type="spellEnd"/>
      <w:r>
        <w:t xml:space="preserve"> и др.).</w:t>
      </w:r>
    </w:p>
    <w:p w:rsidR="004045FC" w:rsidRDefault="004045FC" w:rsidP="00EE6E1B">
      <w:pPr>
        <w:pStyle w:val="a3"/>
        <w:spacing w:before="0" w:beforeAutospacing="0" w:after="0" w:afterAutospacing="0"/>
      </w:pPr>
      <w:r>
        <w:t xml:space="preserve">Тема 2. </w:t>
      </w:r>
      <w:r w:rsidR="00856C71">
        <w:t xml:space="preserve">Человек – творец и носитель культуры. </w:t>
      </w:r>
    </w:p>
    <w:p w:rsidR="004045FC" w:rsidRDefault="00856C71" w:rsidP="00EE6E1B">
      <w:pPr>
        <w:pStyle w:val="a3"/>
        <w:spacing w:before="0" w:beforeAutospacing="0" w:after="0" w:afterAutospacing="0"/>
      </w:pPr>
      <w:r>
        <w:t>Вне культуры жизнь человека невозможна. Вклад личности в культуру зависит от ее таланта, способностей, упорства.</w:t>
      </w:r>
      <w:r w:rsidR="004045FC">
        <w:t xml:space="preserve"> </w:t>
      </w:r>
      <w:r>
        <w:t>Законы нравственности – часть культуры общества. Источники, создающие нравственные установки.</w:t>
      </w:r>
    </w:p>
    <w:p w:rsidR="004045FC" w:rsidRDefault="004045FC" w:rsidP="00EE6E1B">
      <w:pPr>
        <w:pStyle w:val="a3"/>
        <w:spacing w:before="0" w:beforeAutospacing="0" w:after="0" w:afterAutospacing="0"/>
      </w:pPr>
    </w:p>
    <w:p w:rsidR="00856C71" w:rsidRDefault="00856C71" w:rsidP="00EE6E1B">
      <w:pPr>
        <w:pStyle w:val="a3"/>
        <w:spacing w:before="0" w:beforeAutospacing="0" w:after="0" w:afterAutospacing="0"/>
      </w:pPr>
      <w:r>
        <w:rPr>
          <w:rStyle w:val="apple-style-span"/>
          <w:b/>
          <w:bCs/>
        </w:rPr>
        <w:t>Раздел 2.</w:t>
      </w:r>
      <w:r>
        <w:t xml:space="preserve"> Нравственные ценности российского народа</w:t>
      </w:r>
      <w:r w:rsidR="004045FC">
        <w:t>.</w:t>
      </w:r>
    </w:p>
    <w:p w:rsidR="00E8350D" w:rsidRDefault="004045FC" w:rsidP="00EE6E1B">
      <w:pPr>
        <w:pStyle w:val="a3"/>
        <w:spacing w:before="0" w:beforeAutospacing="0" w:after="0" w:afterAutospacing="0"/>
      </w:pPr>
      <w:r>
        <w:t xml:space="preserve">Тема 1. </w:t>
      </w:r>
      <w:r w:rsidR="00856C71">
        <w:t xml:space="preserve">«Береги землю родимую, как мать любимую».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Представления о патриотизме в фольклоре разных народов. Герои национального эпоса разных народов (</w:t>
      </w:r>
      <w:proofErr w:type="spellStart"/>
      <w:r>
        <w:t>Улып</w:t>
      </w:r>
      <w:proofErr w:type="spellEnd"/>
      <w:r>
        <w:t xml:space="preserve">, </w:t>
      </w:r>
      <w:proofErr w:type="spellStart"/>
      <w:r>
        <w:t>Сияжар</w:t>
      </w:r>
      <w:proofErr w:type="spellEnd"/>
      <w:r>
        <w:t xml:space="preserve">, </w:t>
      </w:r>
      <w:proofErr w:type="spellStart"/>
      <w:r>
        <w:t>Боотур</w:t>
      </w:r>
      <w:proofErr w:type="spellEnd"/>
      <w:r>
        <w:t>, Урал-батыр и др.).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2. </w:t>
      </w:r>
      <w:r w:rsidR="00856C71">
        <w:t xml:space="preserve">Жизнь ратными подвигами полна.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Реальные примеры выражения патриотических чувств в истории России (Дмитрий Донской, Кузьма Минин, Иван</w:t>
      </w:r>
      <w:r w:rsidR="00110F5F">
        <w:t xml:space="preserve"> </w:t>
      </w:r>
      <w:r>
        <w:t xml:space="preserve">Сусанин, Надежда Дурова и др.). Деятели разных конфессий – патриоты (Сергий Радонежский, </w:t>
      </w:r>
      <w:proofErr w:type="spellStart"/>
      <w:r>
        <w:t>Рабби</w:t>
      </w:r>
      <w:proofErr w:type="spellEnd"/>
      <w:r>
        <w:t xml:space="preserve"> </w:t>
      </w:r>
      <w:proofErr w:type="spellStart"/>
      <w:r>
        <w:t>Шнеур-Залман</w:t>
      </w:r>
      <w:proofErr w:type="spellEnd"/>
      <w:r>
        <w:t xml:space="preserve"> и др.). Вклад народов нашей страны в победу над фашизмом.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3. </w:t>
      </w:r>
      <w:r w:rsidR="00856C71">
        <w:t xml:space="preserve">В труде – красота человека.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Тема труда в фольклоре разных народов (сказках,</w:t>
      </w:r>
      <w:r w:rsidR="00E8350D">
        <w:t xml:space="preserve"> </w:t>
      </w:r>
      <w:r>
        <w:t>легендах, пословицах).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4. </w:t>
      </w:r>
      <w:r w:rsidR="00856C71">
        <w:t xml:space="preserve">«Плод добрых трудов славен…». 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5. Люди труда.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lastRenderedPageBreak/>
        <w:t xml:space="preserve">Буддизм, ислам, христианство </w:t>
      </w:r>
      <w:r w:rsidR="00E8350D">
        <w:t xml:space="preserve">о труде и трудолюбии. </w:t>
      </w:r>
      <w:r>
        <w:t>Примеры самоотверженного труда людей разной национальности</w:t>
      </w:r>
      <w:r w:rsidR="00E8350D">
        <w:t xml:space="preserve"> </w:t>
      </w:r>
      <w:r>
        <w:t>на благо родины (землепроходцы, ученые, путешественники, колхозники и пр.).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6. </w:t>
      </w:r>
      <w:r w:rsidR="00856C71">
        <w:t xml:space="preserve">Бережное отношение к природе. </w:t>
      </w:r>
    </w:p>
    <w:p w:rsidR="00E8350D" w:rsidRDefault="00856C71" w:rsidP="00EE6E1B">
      <w:pPr>
        <w:pStyle w:val="a3"/>
        <w:spacing w:before="0" w:beforeAutospacing="0" w:after="0" w:afterAutospacing="0"/>
      </w:pPr>
      <w:r>
        <w:t>Одушевление природы нашими предками. Роль</w:t>
      </w:r>
      <w:r w:rsidR="00E8350D">
        <w:t xml:space="preserve"> </w:t>
      </w:r>
      <w:r>
        <w:t>заповедников в сохранении природных объектов. Заповедники на карте России.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7. </w:t>
      </w:r>
      <w:r w:rsidR="00856C71">
        <w:t xml:space="preserve">Семья – хранитель духовных ценностей.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Роль семьи в жизни человека. Любовь,</w:t>
      </w:r>
      <w:r w:rsidR="00E8350D">
        <w:t xml:space="preserve"> </w:t>
      </w:r>
      <w:r>
        <w:t>искренность, симпатия, взаимопомощь и поддержка – главные семейные ценности. О</w:t>
      </w:r>
      <w:r w:rsidR="00E8350D">
        <w:t xml:space="preserve"> </w:t>
      </w:r>
      <w:r>
        <w:t>любви и милосердии в разных религиях. Семейные ценности в православии, буддизме,</w:t>
      </w:r>
      <w:r w:rsidR="00E8350D">
        <w:t xml:space="preserve"> </w:t>
      </w:r>
      <w:r>
        <w:t>исламе, иудаизме. Взаимоотношения членов семьи. Отражение ценностей семьи в</w:t>
      </w:r>
      <w:r w:rsidR="00E8350D">
        <w:t xml:space="preserve"> </w:t>
      </w:r>
      <w:r>
        <w:t>фольклоре разных народов. Семья – первый трудовой коллектив.</w:t>
      </w:r>
    </w:p>
    <w:p w:rsidR="00E8350D" w:rsidRDefault="00E8350D" w:rsidP="00EE6E1B">
      <w:pPr>
        <w:pStyle w:val="a3"/>
        <w:spacing w:before="0" w:beforeAutospacing="0" w:after="0" w:afterAutospacing="0"/>
      </w:pPr>
    </w:p>
    <w:p w:rsidR="00856C71" w:rsidRDefault="00856C71" w:rsidP="00EE6E1B">
      <w:pPr>
        <w:pStyle w:val="a3"/>
        <w:spacing w:before="0" w:beforeAutospacing="0" w:after="0" w:afterAutospacing="0"/>
      </w:pPr>
      <w:r>
        <w:rPr>
          <w:rStyle w:val="apple-style-span"/>
          <w:b/>
          <w:bCs/>
        </w:rPr>
        <w:t xml:space="preserve">Раздел 3. </w:t>
      </w:r>
      <w:r>
        <w:t>Религия и культура</w:t>
      </w:r>
      <w:r w:rsidR="00E8350D">
        <w:t>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1. </w:t>
      </w:r>
      <w:r w:rsidR="00856C71">
        <w:t xml:space="preserve">Роль религии в развитии культуры.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Вклад религии в развитие материальной и</w:t>
      </w:r>
      <w:r w:rsidR="00E8350D">
        <w:t xml:space="preserve"> </w:t>
      </w:r>
      <w:r>
        <w:t>духовной культуры общества.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2. </w:t>
      </w:r>
      <w:r w:rsidR="00856C71">
        <w:t xml:space="preserve">Культурное наследие христианской Руси.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Принятие христианства на Руси,</w:t>
      </w:r>
      <w:r w:rsidR="00E8350D">
        <w:t xml:space="preserve"> </w:t>
      </w:r>
      <w:r>
        <w:t>влияние Византии. Христианская вера и образование в Древней Руси. Великие князья</w:t>
      </w:r>
      <w:r w:rsidR="00E8350D">
        <w:t xml:space="preserve"> </w:t>
      </w:r>
      <w:r>
        <w:t>Древней Руси и их влияние на развитие образования. Православный храм (внешние</w:t>
      </w:r>
      <w:r w:rsidR="00E8350D">
        <w:t xml:space="preserve"> </w:t>
      </w:r>
      <w:r>
        <w:t>особенности, внутреннее убранство). Духовная музыка. Богослужебное песнопение.</w:t>
      </w:r>
      <w:r w:rsidR="00E8350D">
        <w:t xml:space="preserve"> </w:t>
      </w:r>
      <w:r>
        <w:t>Колокольный звон. Особенности православного календаря.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3. </w:t>
      </w:r>
      <w:r w:rsidR="00856C71">
        <w:t xml:space="preserve">Культура ислама.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Возникновение ислама. Первые столетия ислама (VII-XII века)– золотое время исламской культуры. Успехи образования и науки. Вклад мусульманской</w:t>
      </w:r>
      <w:r w:rsidR="00E8350D">
        <w:t xml:space="preserve"> </w:t>
      </w:r>
      <w:r>
        <w:t>литературы в сокровищницу мировой культуры. Декоративно-прикладное искусство</w:t>
      </w:r>
      <w:r w:rsidR="00E8350D">
        <w:t xml:space="preserve"> </w:t>
      </w:r>
      <w:r>
        <w:t>народов, исповедующих ислам. Мечеть – часть исламской культуры. Исламский</w:t>
      </w:r>
      <w:r w:rsidR="00E8350D">
        <w:t xml:space="preserve"> </w:t>
      </w:r>
      <w:r>
        <w:t>календарь.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4. </w:t>
      </w:r>
      <w:r w:rsidR="00856C71">
        <w:t xml:space="preserve">Иудаизм и культура.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Возникновение иудаизма. Тора – Пятикнижие Моисея.</w:t>
      </w:r>
      <w:r w:rsidR="00E8350D">
        <w:t xml:space="preserve"> </w:t>
      </w:r>
      <w:r>
        <w:t>Синагога – молельный дом иудеев. Особенности внутреннего убранства синагоги.</w:t>
      </w:r>
      <w:r w:rsidR="00E8350D">
        <w:t xml:space="preserve"> </w:t>
      </w:r>
      <w:r>
        <w:t>Священная история иудеев в сюжетах мировой живописи. Еврейский календарь.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5. </w:t>
      </w:r>
      <w:r w:rsidR="00856C71">
        <w:t xml:space="preserve">Культурные традиции буддизма.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Распространение буддизма в России.</w:t>
      </w:r>
      <w:r w:rsidR="00E8350D">
        <w:t xml:space="preserve"> </w:t>
      </w:r>
      <w:r>
        <w:t>Культовые сооружения буддистов. Буддийские монастыри. Искусство танка. Буддийский</w:t>
      </w:r>
      <w:r w:rsidR="00E8350D">
        <w:t xml:space="preserve"> </w:t>
      </w:r>
      <w:r>
        <w:t>календарь.</w:t>
      </w:r>
    </w:p>
    <w:p w:rsidR="00FC338C" w:rsidRDefault="00FC338C" w:rsidP="00EE6E1B">
      <w:pPr>
        <w:pStyle w:val="a3"/>
        <w:spacing w:before="0" w:beforeAutospacing="0" w:after="0" w:afterAutospacing="0"/>
      </w:pPr>
    </w:p>
    <w:p w:rsidR="00856C71" w:rsidRDefault="00856C71" w:rsidP="00EE6E1B">
      <w:pPr>
        <w:pStyle w:val="a3"/>
        <w:spacing w:before="0" w:beforeAutospacing="0" w:after="0" w:afterAutospacing="0"/>
      </w:pPr>
      <w:r>
        <w:rPr>
          <w:rStyle w:val="apple-style-span"/>
          <w:b/>
          <w:bCs/>
        </w:rPr>
        <w:t>Раздел 4.</w:t>
      </w:r>
      <w:r>
        <w:t xml:space="preserve"> Как сохранить духовные ценности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1. </w:t>
      </w:r>
      <w:r w:rsidR="00856C71">
        <w:t xml:space="preserve">Забота государства о сохранении духовных ценностей.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Конституционные</w:t>
      </w:r>
      <w:r w:rsidR="00E8350D">
        <w:t xml:space="preserve"> </w:t>
      </w:r>
      <w:r>
        <w:t>гарантии права гражданина исповедовать любую религию. Восстановление памятников</w:t>
      </w:r>
      <w:r w:rsidR="00E8350D">
        <w:t xml:space="preserve"> </w:t>
      </w:r>
      <w:r>
        <w:t>духовной культуры, охрана исторических памятников, связанных с разными религиями.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2. </w:t>
      </w:r>
      <w:r w:rsidR="00856C71">
        <w:t xml:space="preserve">Хранить память предков.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Уважение к труду, обычаям, вере предков. Примеры</w:t>
      </w:r>
      <w:r w:rsidR="00E8350D">
        <w:t xml:space="preserve"> </w:t>
      </w:r>
      <w:r>
        <w:t>благотворительности из российской истории. Известные меценаты России.</w:t>
      </w:r>
    </w:p>
    <w:p w:rsidR="00FC338C" w:rsidRDefault="00FC338C" w:rsidP="00EE6E1B">
      <w:pPr>
        <w:pStyle w:val="a3"/>
        <w:spacing w:before="0" w:beforeAutospacing="0" w:after="0" w:afterAutospacing="0"/>
      </w:pPr>
    </w:p>
    <w:p w:rsidR="00856C71" w:rsidRDefault="00856C71" w:rsidP="00EE6E1B">
      <w:pPr>
        <w:pStyle w:val="a3"/>
        <w:spacing w:before="0" w:beforeAutospacing="0" w:after="0" w:afterAutospacing="0"/>
      </w:pPr>
      <w:r>
        <w:rPr>
          <w:rStyle w:val="apple-style-span"/>
          <w:b/>
          <w:bCs/>
        </w:rPr>
        <w:t>Раздел 5.</w:t>
      </w:r>
      <w:r>
        <w:t xml:space="preserve"> Твой духовный мир.</w:t>
      </w:r>
    </w:p>
    <w:p w:rsidR="00E8350D" w:rsidRDefault="00E8350D" w:rsidP="00EE6E1B">
      <w:pPr>
        <w:pStyle w:val="a3"/>
        <w:spacing w:before="0" w:beforeAutospacing="0" w:after="0" w:afterAutospacing="0"/>
      </w:pPr>
      <w:r>
        <w:t xml:space="preserve">Тема 1. </w:t>
      </w:r>
      <w:r w:rsidR="00856C71">
        <w:t xml:space="preserve">Что составляет твой духовный мир. </w:t>
      </w:r>
    </w:p>
    <w:p w:rsidR="00856C71" w:rsidRDefault="00856C71" w:rsidP="00EE6E1B">
      <w:pPr>
        <w:pStyle w:val="a3"/>
        <w:spacing w:before="0" w:beforeAutospacing="0" w:after="0" w:afterAutospacing="0"/>
      </w:pPr>
      <w:r>
        <w:t>Образованность человека, его интересы,</w:t>
      </w:r>
      <w:r w:rsidR="00E8350D">
        <w:t xml:space="preserve"> </w:t>
      </w:r>
      <w:r>
        <w:t>увлечения, симпатии, радости, н</w:t>
      </w:r>
      <w:r w:rsidR="00E8350D">
        <w:t xml:space="preserve">равственные качества личности – </w:t>
      </w:r>
      <w:r>
        <w:t>составляющие</w:t>
      </w:r>
      <w:r w:rsidR="00E8350D">
        <w:t xml:space="preserve"> </w:t>
      </w:r>
      <w:r>
        <w:t>духовного мира. Культура поведения человека. Этикет в разных жизненных ситуациях.</w:t>
      </w:r>
      <w:r w:rsidR="00E8350D">
        <w:t xml:space="preserve"> </w:t>
      </w:r>
      <w:r>
        <w:t>Нравственные качества человека.</w:t>
      </w:r>
    </w:p>
    <w:p w:rsidR="00856C71" w:rsidRPr="00E8350D" w:rsidRDefault="00623C7D" w:rsidP="00856C71">
      <w:pPr>
        <w:pStyle w:val="a3"/>
        <w:jc w:val="center"/>
        <w:rPr>
          <w:u w:val="single"/>
        </w:rPr>
      </w:pPr>
      <w:r>
        <w:rPr>
          <w:rStyle w:val="apple-style-span"/>
          <w:b/>
          <w:bCs/>
          <w:u w:val="single"/>
        </w:rPr>
        <w:lastRenderedPageBreak/>
        <w:t>Т</w:t>
      </w:r>
      <w:r w:rsidR="00856C71" w:rsidRPr="00E8350D">
        <w:rPr>
          <w:rStyle w:val="apple-style-span"/>
          <w:b/>
          <w:bCs/>
          <w:u w:val="single"/>
        </w:rPr>
        <w:t>ематическое планирование</w:t>
      </w:r>
      <w:r w:rsidR="00E8350D">
        <w:rPr>
          <w:rStyle w:val="apple-style-span"/>
          <w:b/>
          <w:bCs/>
          <w:u w:val="single"/>
        </w:rPr>
        <w:t>.</w:t>
      </w:r>
    </w:p>
    <w:tbl>
      <w:tblPr>
        <w:tblW w:w="146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66"/>
        <w:gridCol w:w="10348"/>
        <w:gridCol w:w="3386"/>
      </w:tblGrid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rPr>
                <w:rStyle w:val="apple-style-span"/>
                <w:b/>
                <w:bCs/>
              </w:rPr>
              <w:t xml:space="preserve">№ </w:t>
            </w:r>
            <w:proofErr w:type="gramStart"/>
            <w:r>
              <w:rPr>
                <w:rStyle w:val="apple-style-span"/>
                <w:b/>
                <w:bCs/>
              </w:rPr>
              <w:t>п</w:t>
            </w:r>
            <w:proofErr w:type="gramEnd"/>
            <w:r>
              <w:rPr>
                <w:rStyle w:val="apple-style-span"/>
                <w:b/>
                <w:bCs/>
              </w:rPr>
              <w:t>/п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rPr>
                <w:rStyle w:val="apple-style-span"/>
                <w:b/>
                <w:bCs/>
              </w:rPr>
              <w:t>Название раздела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  <w:rPr>
                <w:rStyle w:val="apple-style-span"/>
                <w:b/>
                <w:bCs/>
              </w:rPr>
            </w:pPr>
            <w:r>
              <w:rPr>
                <w:rStyle w:val="apple-style-span"/>
                <w:b/>
                <w:bCs/>
              </w:rPr>
              <w:t>Количество часов</w:t>
            </w:r>
          </w:p>
        </w:tc>
      </w:tr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t>1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7518" w:rsidRDefault="00D65F16" w:rsidP="00F47518">
            <w:pPr>
              <w:pStyle w:val="a3"/>
              <w:spacing w:before="0" w:beforeAutospacing="0" w:after="0" w:afterAutospacing="0"/>
            </w:pPr>
            <w:r>
              <w:t>В мире культуры</w:t>
            </w:r>
          </w:p>
          <w:p w:rsidR="00F47518" w:rsidRDefault="00F47518" w:rsidP="00F47518">
            <w:pPr>
              <w:pStyle w:val="a3"/>
              <w:spacing w:before="0" w:beforeAutospacing="0" w:after="0" w:afterAutospacing="0"/>
            </w:pP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D65F16">
            <w:pPr>
              <w:pStyle w:val="a3"/>
              <w:jc w:val="center"/>
            </w:pPr>
            <w:r>
              <w:t>4</w:t>
            </w:r>
          </w:p>
        </w:tc>
      </w:tr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t>2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7518" w:rsidRDefault="00E8350D" w:rsidP="00F47518">
            <w:pPr>
              <w:pStyle w:val="a3"/>
              <w:spacing w:before="0" w:beforeAutospacing="0" w:after="0" w:afterAutospacing="0"/>
            </w:pPr>
            <w:r>
              <w:t>Нравствен</w:t>
            </w:r>
            <w:r w:rsidR="00D65F16">
              <w:t>ные ценности российского народа</w:t>
            </w:r>
          </w:p>
          <w:p w:rsidR="00F47518" w:rsidRDefault="00F47518" w:rsidP="00F47518">
            <w:pPr>
              <w:pStyle w:val="a3"/>
              <w:spacing w:before="0" w:beforeAutospacing="0" w:after="0" w:afterAutospacing="0"/>
            </w:pP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D65F16">
            <w:pPr>
              <w:pStyle w:val="a3"/>
              <w:jc w:val="center"/>
            </w:pPr>
            <w:r>
              <w:t>14</w:t>
            </w:r>
          </w:p>
        </w:tc>
      </w:tr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t>3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F47518">
            <w:pPr>
              <w:pStyle w:val="a3"/>
              <w:spacing w:before="0" w:beforeAutospacing="0" w:after="0" w:afterAutospacing="0"/>
            </w:pPr>
            <w:r>
              <w:t>Религия и культура</w:t>
            </w:r>
          </w:p>
          <w:p w:rsidR="00F47518" w:rsidRDefault="00F47518" w:rsidP="00F47518">
            <w:pPr>
              <w:pStyle w:val="a3"/>
              <w:spacing w:before="0" w:beforeAutospacing="0" w:after="0" w:afterAutospacing="0"/>
            </w:pP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D65F16">
            <w:pPr>
              <w:pStyle w:val="a3"/>
              <w:jc w:val="center"/>
            </w:pPr>
            <w:r>
              <w:t>10</w:t>
            </w:r>
          </w:p>
        </w:tc>
      </w:tr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t>4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 w:rsidP="00F47518">
            <w:pPr>
              <w:pStyle w:val="a3"/>
              <w:spacing w:before="0" w:beforeAutospacing="0" w:after="0" w:afterAutospacing="0"/>
            </w:pPr>
            <w:r>
              <w:t>Как сохранить духовные ценност</w:t>
            </w:r>
            <w:r w:rsidR="00D65F16">
              <w:t>и</w:t>
            </w:r>
          </w:p>
          <w:p w:rsidR="00F47518" w:rsidRDefault="00F47518" w:rsidP="00F47518">
            <w:pPr>
              <w:pStyle w:val="a3"/>
              <w:spacing w:before="0" w:beforeAutospacing="0" w:after="0" w:afterAutospacing="0"/>
            </w:pP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D65F16">
            <w:pPr>
              <w:pStyle w:val="a3"/>
              <w:jc w:val="center"/>
            </w:pPr>
            <w:r>
              <w:t>4</w:t>
            </w:r>
          </w:p>
        </w:tc>
      </w:tr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  <w:jc w:val="center"/>
            </w:pPr>
            <w:r>
              <w:t>5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F47518">
            <w:pPr>
              <w:pStyle w:val="a3"/>
              <w:spacing w:before="0" w:beforeAutospacing="0" w:after="0" w:afterAutospacing="0"/>
            </w:pPr>
            <w:r>
              <w:t>Твой духовный мир</w:t>
            </w:r>
          </w:p>
          <w:p w:rsidR="00F47518" w:rsidRDefault="00F47518" w:rsidP="00F47518">
            <w:pPr>
              <w:pStyle w:val="a3"/>
              <w:spacing w:before="0" w:beforeAutospacing="0" w:after="0" w:afterAutospacing="0"/>
            </w:pP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D65F16">
            <w:pPr>
              <w:pStyle w:val="a3"/>
              <w:jc w:val="center"/>
            </w:pPr>
            <w:r>
              <w:t>2</w:t>
            </w:r>
          </w:p>
        </w:tc>
      </w:tr>
      <w:tr w:rsidR="00E8350D" w:rsidTr="00D65F16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/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E8350D">
            <w:pPr>
              <w:pStyle w:val="a3"/>
            </w:pPr>
            <w:r>
              <w:rPr>
                <w:rStyle w:val="apple-style-span"/>
                <w:b/>
                <w:bCs/>
              </w:rPr>
              <w:t>Всего за учебный год: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350D" w:rsidRDefault="00D65F16" w:rsidP="00D65F16">
            <w:pPr>
              <w:pStyle w:val="a3"/>
              <w:jc w:val="center"/>
              <w:rPr>
                <w:rStyle w:val="apple-style-span"/>
                <w:b/>
                <w:bCs/>
              </w:rPr>
            </w:pPr>
            <w:r>
              <w:rPr>
                <w:rStyle w:val="apple-style-span"/>
                <w:b/>
                <w:bCs/>
              </w:rPr>
              <w:t>34</w:t>
            </w:r>
          </w:p>
        </w:tc>
      </w:tr>
    </w:tbl>
    <w:p w:rsidR="00623C7D" w:rsidRDefault="00623C7D" w:rsidP="00F47518">
      <w:pPr>
        <w:pStyle w:val="a3"/>
        <w:rPr>
          <w:rStyle w:val="apple-style-span"/>
          <w:b/>
          <w:bCs/>
          <w:u w:val="single"/>
        </w:rPr>
      </w:pPr>
    </w:p>
    <w:p w:rsidR="00856C71" w:rsidRPr="00FC338C" w:rsidRDefault="00856C71" w:rsidP="00D65F16">
      <w:pPr>
        <w:pStyle w:val="a3"/>
        <w:jc w:val="center"/>
        <w:rPr>
          <w:rStyle w:val="apple-style-span"/>
          <w:b/>
          <w:bCs/>
          <w:u w:val="single"/>
        </w:rPr>
      </w:pPr>
      <w:r w:rsidRPr="00FC338C">
        <w:rPr>
          <w:rStyle w:val="apple-style-span"/>
          <w:b/>
          <w:bCs/>
          <w:u w:val="single"/>
        </w:rPr>
        <w:t>Т</w:t>
      </w:r>
      <w:r w:rsidR="00D65F16" w:rsidRPr="00FC338C">
        <w:rPr>
          <w:rStyle w:val="apple-style-span"/>
          <w:b/>
          <w:bCs/>
          <w:u w:val="single"/>
        </w:rPr>
        <w:t>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410"/>
        <w:gridCol w:w="4023"/>
        <w:gridCol w:w="2464"/>
        <w:gridCol w:w="2465"/>
        <w:gridCol w:w="2465"/>
      </w:tblGrid>
      <w:tr w:rsidR="0077676D" w:rsidRPr="0077676D" w:rsidTr="0077676D">
        <w:tc>
          <w:tcPr>
            <w:tcW w:w="959" w:type="dxa"/>
            <w:vMerge w:val="restart"/>
          </w:tcPr>
          <w:p w:rsidR="0006700E" w:rsidRDefault="0006700E" w:rsidP="0077676D">
            <w:pPr>
              <w:pStyle w:val="a3"/>
              <w:spacing w:before="0" w:beforeAutospacing="0" w:after="0" w:afterAutospacing="0"/>
              <w:jc w:val="center"/>
            </w:pPr>
            <w:r w:rsidRPr="0077676D">
              <w:rPr>
                <w:rStyle w:val="apple-style-span"/>
                <w:b/>
                <w:bCs/>
              </w:rPr>
              <w:t xml:space="preserve">№ </w:t>
            </w:r>
            <w:proofErr w:type="gramStart"/>
            <w:r w:rsidRPr="0077676D">
              <w:rPr>
                <w:rStyle w:val="apple-style-span"/>
                <w:b/>
                <w:bCs/>
              </w:rPr>
              <w:t>п</w:t>
            </w:r>
            <w:proofErr w:type="gramEnd"/>
            <w:r w:rsidRPr="0077676D">
              <w:rPr>
                <w:rStyle w:val="apple-style-span"/>
                <w:b/>
                <w:bCs/>
              </w:rPr>
              <w:t>/п</w:t>
            </w:r>
          </w:p>
        </w:tc>
        <w:tc>
          <w:tcPr>
            <w:tcW w:w="2410" w:type="dxa"/>
            <w:vMerge w:val="restart"/>
          </w:tcPr>
          <w:p w:rsidR="0006700E" w:rsidRDefault="0006700E" w:rsidP="0077676D">
            <w:pPr>
              <w:pStyle w:val="a3"/>
              <w:spacing w:before="0" w:beforeAutospacing="0" w:after="0" w:afterAutospacing="0"/>
              <w:jc w:val="center"/>
            </w:pPr>
            <w:r w:rsidRPr="0077676D">
              <w:rPr>
                <w:rStyle w:val="apple-style-span"/>
                <w:b/>
                <w:bCs/>
              </w:rPr>
              <w:t>Тема урока</w:t>
            </w:r>
          </w:p>
        </w:tc>
        <w:tc>
          <w:tcPr>
            <w:tcW w:w="4023" w:type="dxa"/>
            <w:vMerge w:val="restart"/>
          </w:tcPr>
          <w:p w:rsidR="0006700E" w:rsidRDefault="0006700E" w:rsidP="0077676D">
            <w:pPr>
              <w:pStyle w:val="a3"/>
              <w:spacing w:before="0" w:beforeAutospacing="0" w:after="0" w:afterAutospacing="0"/>
              <w:jc w:val="center"/>
            </w:pPr>
            <w:r w:rsidRPr="0077676D">
              <w:rPr>
                <w:rStyle w:val="apple-style-span"/>
                <w:b/>
                <w:bCs/>
              </w:rPr>
              <w:t xml:space="preserve">Основные виды </w:t>
            </w:r>
            <w:proofErr w:type="gramStart"/>
            <w:r w:rsidRPr="0077676D">
              <w:rPr>
                <w:rStyle w:val="apple-style-span"/>
                <w:b/>
                <w:bCs/>
              </w:rPr>
              <w:t>учебной</w:t>
            </w:r>
            <w:proofErr w:type="gramEnd"/>
          </w:p>
          <w:p w:rsidR="0006700E" w:rsidRDefault="0006700E" w:rsidP="0077676D">
            <w:pPr>
              <w:pStyle w:val="a3"/>
              <w:spacing w:before="0" w:beforeAutospacing="0" w:after="0" w:afterAutospacing="0"/>
              <w:jc w:val="center"/>
            </w:pPr>
            <w:r w:rsidRPr="0077676D">
              <w:rPr>
                <w:rStyle w:val="apple-style-span"/>
                <w:b/>
                <w:bCs/>
              </w:rPr>
              <w:t>деятельности</w:t>
            </w:r>
          </w:p>
        </w:tc>
        <w:tc>
          <w:tcPr>
            <w:tcW w:w="7394" w:type="dxa"/>
            <w:gridSpan w:val="3"/>
          </w:tcPr>
          <w:p w:rsidR="0006700E" w:rsidRPr="0077676D" w:rsidRDefault="0006700E" w:rsidP="0077676D">
            <w:pPr>
              <w:pStyle w:val="a3"/>
              <w:jc w:val="center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/>
                <w:bCs/>
              </w:rPr>
              <w:t>Планируемые результаты</w:t>
            </w:r>
          </w:p>
        </w:tc>
      </w:tr>
      <w:tr w:rsidR="0077676D" w:rsidRPr="0077676D" w:rsidTr="0077676D">
        <w:tc>
          <w:tcPr>
            <w:tcW w:w="959" w:type="dxa"/>
            <w:vMerge/>
          </w:tcPr>
          <w:p w:rsidR="0006700E" w:rsidRPr="0077676D" w:rsidRDefault="0006700E" w:rsidP="0077676D">
            <w:pPr>
              <w:pStyle w:val="a3"/>
              <w:jc w:val="center"/>
              <w:rPr>
                <w:rStyle w:val="apple-style-sp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06700E" w:rsidRPr="0077676D" w:rsidRDefault="0006700E" w:rsidP="0077676D">
            <w:pPr>
              <w:pStyle w:val="a3"/>
              <w:jc w:val="center"/>
              <w:rPr>
                <w:rStyle w:val="apple-style-span"/>
                <w:b/>
                <w:bCs/>
              </w:rPr>
            </w:pPr>
          </w:p>
        </w:tc>
        <w:tc>
          <w:tcPr>
            <w:tcW w:w="4023" w:type="dxa"/>
            <w:vMerge/>
          </w:tcPr>
          <w:p w:rsidR="0006700E" w:rsidRPr="0077676D" w:rsidRDefault="0006700E" w:rsidP="0077676D">
            <w:pPr>
              <w:pStyle w:val="a3"/>
              <w:jc w:val="center"/>
              <w:rPr>
                <w:rStyle w:val="apple-style-span"/>
                <w:b/>
                <w:bCs/>
              </w:rPr>
            </w:pPr>
          </w:p>
        </w:tc>
        <w:tc>
          <w:tcPr>
            <w:tcW w:w="2464" w:type="dxa"/>
          </w:tcPr>
          <w:p w:rsidR="0006700E" w:rsidRDefault="0006700E" w:rsidP="0077676D">
            <w:pPr>
              <w:pStyle w:val="a3"/>
              <w:jc w:val="center"/>
            </w:pPr>
            <w:r w:rsidRPr="0077676D">
              <w:rPr>
                <w:rStyle w:val="apple-style-span"/>
                <w:b/>
                <w:bCs/>
              </w:rPr>
              <w:t>предметные</w:t>
            </w:r>
          </w:p>
        </w:tc>
        <w:tc>
          <w:tcPr>
            <w:tcW w:w="2465" w:type="dxa"/>
          </w:tcPr>
          <w:p w:rsidR="0006700E" w:rsidRDefault="0006700E" w:rsidP="0077676D">
            <w:pPr>
              <w:pStyle w:val="a3"/>
              <w:jc w:val="center"/>
            </w:pPr>
            <w:r w:rsidRPr="0077676D">
              <w:rPr>
                <w:rStyle w:val="apple-style-span"/>
                <w:b/>
                <w:bCs/>
              </w:rPr>
              <w:t>личностные</w:t>
            </w:r>
          </w:p>
        </w:tc>
        <w:tc>
          <w:tcPr>
            <w:tcW w:w="2465" w:type="dxa"/>
          </w:tcPr>
          <w:p w:rsidR="0006700E" w:rsidRDefault="0006700E" w:rsidP="0077676D">
            <w:pPr>
              <w:pStyle w:val="a3"/>
              <w:jc w:val="center"/>
            </w:pPr>
            <w:proofErr w:type="spellStart"/>
            <w:r w:rsidRPr="0077676D">
              <w:rPr>
                <w:rStyle w:val="apple-style-span"/>
                <w:b/>
                <w:bCs/>
              </w:rPr>
              <w:t>метапредметные</w:t>
            </w:r>
            <w:proofErr w:type="spellEnd"/>
          </w:p>
        </w:tc>
      </w:tr>
      <w:tr w:rsidR="0077676D" w:rsidRPr="0077676D" w:rsidTr="0077676D">
        <w:tc>
          <w:tcPr>
            <w:tcW w:w="959" w:type="dxa"/>
          </w:tcPr>
          <w:p w:rsidR="0006700E" w:rsidRDefault="0006700E" w:rsidP="0077676D">
            <w:pPr>
              <w:pStyle w:val="a3"/>
              <w:jc w:val="center"/>
            </w:pPr>
            <w:r>
              <w:t>1-2.</w:t>
            </w:r>
          </w:p>
        </w:tc>
        <w:tc>
          <w:tcPr>
            <w:tcW w:w="2410" w:type="dxa"/>
          </w:tcPr>
          <w:p w:rsidR="0006700E" w:rsidRPr="0006700E" w:rsidRDefault="0006700E" w:rsidP="00F77F44">
            <w:pPr>
              <w:pStyle w:val="a3"/>
            </w:pPr>
            <w:r w:rsidRPr="0077676D">
              <w:rPr>
                <w:rStyle w:val="apple-style-span"/>
                <w:bCs/>
              </w:rPr>
              <w:t>Величие многонациональной    российской культуры</w:t>
            </w:r>
            <w:r w:rsidR="00423E59" w:rsidRPr="0077676D">
              <w:rPr>
                <w:rStyle w:val="apple-style-span"/>
                <w:bCs/>
              </w:rPr>
              <w:t>.</w:t>
            </w:r>
          </w:p>
        </w:tc>
        <w:tc>
          <w:tcPr>
            <w:tcW w:w="4023" w:type="dxa"/>
          </w:tcPr>
          <w:p w:rsidR="0006700E" w:rsidRPr="0006700E" w:rsidRDefault="0006700E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>Учебный диалог</w:t>
            </w:r>
            <w:r w:rsidRPr="0006700E">
              <w:t xml:space="preserve">: </w:t>
            </w:r>
          </w:p>
          <w:p w:rsidR="0074652F" w:rsidRDefault="0006700E" w:rsidP="0077676D">
            <w:pPr>
              <w:pStyle w:val="a3"/>
              <w:spacing w:before="0" w:beforeAutospacing="0" w:after="0" w:afterAutospacing="0"/>
            </w:pPr>
            <w:r w:rsidRPr="0006700E">
              <w:t xml:space="preserve">чтение и обсуждение текста   учебника.   Рассматривание   и анализ    иллюстративного    материала «Что мы можем сказать о профессии этих   людей?   Чем   они   прославили Россию?».     </w:t>
            </w:r>
            <w:r w:rsidRPr="0077676D">
              <w:rPr>
                <w:rStyle w:val="apple-style-span"/>
                <w:i/>
                <w:iCs/>
              </w:rPr>
              <w:t xml:space="preserve">Восприятие     и     оценка </w:t>
            </w:r>
            <w:r w:rsidRPr="0006700E">
              <w:t xml:space="preserve">информации,        представленной        в видеофильме.      Выделение      главной мысли  рассказа  учителя  о  жизни  и творчестве                 Шолом-Алейхема. </w:t>
            </w:r>
          </w:p>
          <w:p w:rsidR="0006700E" w:rsidRPr="0077676D" w:rsidRDefault="0006700E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Обсуждение </w:t>
            </w:r>
            <w:r w:rsidRPr="0006700E">
              <w:t xml:space="preserve">докладов и презентаций учащихся на тему </w:t>
            </w:r>
            <w:r w:rsidRPr="0006700E">
              <w:lastRenderedPageBreak/>
              <w:t>«Словесный портрет выдающегося       деятеля       культуры России».</w:t>
            </w:r>
          </w:p>
        </w:tc>
        <w:tc>
          <w:tcPr>
            <w:tcW w:w="2464" w:type="dxa"/>
          </w:tcPr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lastRenderedPageBreak/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>Оформлять свои мысли в устной и письменной речи: составлять монологические высказывания и небольшие повествовательные тексты с элементами рассуждения.</w:t>
            </w:r>
          </w:p>
          <w:p w:rsidR="00FC338C" w:rsidRDefault="00FC338C" w:rsidP="0077676D">
            <w:pPr>
              <w:pStyle w:val="a3"/>
              <w:spacing w:before="0" w:beforeAutospacing="0" w:after="0" w:afterAutospacing="0"/>
            </w:pPr>
            <w:r>
              <w:t>Сформировывать</w:t>
            </w:r>
            <w:r w:rsidRPr="002E2473">
              <w:t xml:space="preserve"> основы гражданской идентичности путем знакомства с </w:t>
            </w:r>
            <w:proofErr w:type="gramStart"/>
            <w:r w:rsidRPr="002E2473">
              <w:t>культурными</w:t>
            </w:r>
            <w:proofErr w:type="gramEnd"/>
            <w:r w:rsidRPr="002E2473">
              <w:t xml:space="preserve"> и религиозными </w:t>
            </w:r>
            <w:r w:rsidRPr="002E2473">
              <w:lastRenderedPageBreak/>
              <w:t>традициям России и переживания эмоциональной сопричастности достижениям ее граждан</w:t>
            </w:r>
            <w:r>
              <w:t>.</w:t>
            </w:r>
          </w:p>
        </w:tc>
        <w:tc>
          <w:tcPr>
            <w:tcW w:w="2465" w:type="dxa"/>
          </w:tcPr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lastRenderedPageBreak/>
              <w:t xml:space="preserve">Выбирать способы достижения цели, </w:t>
            </w:r>
          </w:p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 xml:space="preserve">проверять и корректировать их. </w:t>
            </w:r>
          </w:p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 xml:space="preserve">Составлять разные виды планов; </w:t>
            </w:r>
          </w:p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 xml:space="preserve">следовать плану, сверяя с ним свои действия и </w:t>
            </w:r>
          </w:p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 xml:space="preserve">ориентируясь во времени. </w:t>
            </w:r>
          </w:p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 xml:space="preserve">Анализировать текст, выделять в нём главное и </w:t>
            </w:r>
          </w:p>
          <w:p w:rsidR="0006700E" w:rsidRDefault="0006700E" w:rsidP="0077676D">
            <w:pPr>
              <w:pStyle w:val="a3"/>
              <w:spacing w:before="0" w:beforeAutospacing="0" w:after="0" w:afterAutospacing="0"/>
            </w:pPr>
            <w:r>
              <w:t>формулировать своими словами.</w:t>
            </w:r>
          </w:p>
        </w:tc>
      </w:tr>
      <w:tr w:rsidR="0077676D" w:rsidRPr="0077676D" w:rsidTr="0077676D">
        <w:tc>
          <w:tcPr>
            <w:tcW w:w="959" w:type="dxa"/>
          </w:tcPr>
          <w:p w:rsidR="0074652F" w:rsidRPr="0077676D" w:rsidRDefault="0074652F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3-4.</w:t>
            </w:r>
          </w:p>
        </w:tc>
        <w:tc>
          <w:tcPr>
            <w:tcW w:w="2410" w:type="dxa"/>
          </w:tcPr>
          <w:p w:rsidR="0074652F" w:rsidRPr="0077676D" w:rsidRDefault="0074652F" w:rsidP="0074652F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Человек – творец и носитель культуры.</w:t>
            </w:r>
          </w:p>
        </w:tc>
        <w:tc>
          <w:tcPr>
            <w:tcW w:w="4023" w:type="dxa"/>
          </w:tcPr>
          <w:p w:rsidR="0074652F" w:rsidRDefault="0074652F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Чтение и обсуждение </w:t>
            </w:r>
            <w:r w:rsidR="00623C7D">
              <w:t xml:space="preserve">текста </w:t>
            </w:r>
            <w:r>
              <w:t xml:space="preserve"> «Человек     –     творец     и     носитель культуры».    </w:t>
            </w:r>
            <w:r w:rsidRPr="0077676D">
              <w:rPr>
                <w:rStyle w:val="apple-style-span"/>
                <w:i/>
                <w:iCs/>
              </w:rPr>
              <w:t xml:space="preserve">Конструирование </w:t>
            </w:r>
            <w:r>
              <w:t xml:space="preserve">схем: «Человек     –     носитель     культуры», «Человек   –   творец   культуры»   (на основе иллюстративного материала). </w:t>
            </w:r>
          </w:p>
          <w:p w:rsidR="0074652F" w:rsidRDefault="0074652F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Восприятие </w:t>
            </w:r>
            <w:r>
              <w:t xml:space="preserve">и     </w:t>
            </w:r>
            <w:r w:rsidRPr="0077676D">
              <w:rPr>
                <w:rStyle w:val="apple-style-span"/>
                <w:i/>
                <w:iCs/>
              </w:rPr>
              <w:t xml:space="preserve">оценка </w:t>
            </w:r>
            <w:r>
              <w:t xml:space="preserve">информации, представленной   в   рассказе   учителя «Что такое этика?». </w:t>
            </w:r>
          </w:p>
          <w:p w:rsidR="0074652F" w:rsidRDefault="00623C7D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t>Д</w:t>
            </w:r>
            <w:r w:rsidR="0074652F" w:rsidRPr="0077676D">
              <w:rPr>
                <w:rStyle w:val="apple-style-span"/>
                <w:i/>
                <w:iCs/>
              </w:rPr>
              <w:t xml:space="preserve">иалог обсуждение </w:t>
            </w:r>
            <w:r w:rsidR="0074652F">
              <w:t xml:space="preserve">высказывания Аристотеля об этике. </w:t>
            </w:r>
            <w:r w:rsidR="0074652F" w:rsidRPr="0077676D">
              <w:rPr>
                <w:rStyle w:val="apple-style-span"/>
                <w:i/>
                <w:iCs/>
              </w:rPr>
              <w:t xml:space="preserve">Совместная деятельность </w:t>
            </w:r>
            <w:r w:rsidR="0074652F">
              <w:t xml:space="preserve">в группах:       «Объяснение       значения пословиц и поговорок разных народов». </w:t>
            </w:r>
          </w:p>
          <w:p w:rsidR="0074652F" w:rsidRPr="0077676D" w:rsidRDefault="0074652F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Работа </w:t>
            </w:r>
            <w:r>
              <w:t>с рубриками «Жил на свете человек»   и   «Для   любознательных» (составление плана пересказа текстов).</w:t>
            </w:r>
          </w:p>
        </w:tc>
        <w:tc>
          <w:tcPr>
            <w:tcW w:w="2464" w:type="dxa"/>
          </w:tcPr>
          <w:p w:rsidR="0074652F" w:rsidRDefault="0074652F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74652F" w:rsidRDefault="0074652F" w:rsidP="0077676D">
            <w:pPr>
              <w:pStyle w:val="a3"/>
              <w:spacing w:before="0" w:beforeAutospacing="0" w:after="0" w:afterAutospacing="0"/>
            </w:pPr>
            <w:r>
              <w:t>Выделять поступки, за которые человек может и должен чувствовать стыд и вину.</w:t>
            </w:r>
          </w:p>
        </w:tc>
        <w:tc>
          <w:tcPr>
            <w:tcW w:w="2465" w:type="dxa"/>
          </w:tcPr>
          <w:p w:rsidR="0074652F" w:rsidRDefault="0074652F" w:rsidP="0077676D">
            <w:pPr>
              <w:pStyle w:val="a3"/>
              <w:spacing w:before="0" w:beforeAutospacing="0" w:after="0" w:afterAutospacing="0"/>
            </w:pPr>
            <w:r>
              <w:t>Организовывать работу в паре и в группе, сотрудничать с одноклассниками, договариваться, учитывая разные мнения и придерживаясь согласованных правил.</w:t>
            </w:r>
          </w:p>
          <w:p w:rsidR="0074652F" w:rsidRDefault="0074652F" w:rsidP="0077676D">
            <w:pPr>
              <w:pStyle w:val="a3"/>
              <w:spacing w:before="0" w:beforeAutospacing="0" w:after="0" w:afterAutospacing="0"/>
            </w:pPr>
            <w:r>
              <w:t>Анализировать свои и чужие поступки с точки зрения норм морали, сопоставлять и оценивать их</w:t>
            </w:r>
          </w:p>
        </w:tc>
      </w:tr>
      <w:tr w:rsidR="0077676D" w:rsidRPr="0077676D" w:rsidTr="0077676D">
        <w:trPr>
          <w:trHeight w:val="6081"/>
        </w:trPr>
        <w:tc>
          <w:tcPr>
            <w:tcW w:w="959" w:type="dxa"/>
          </w:tcPr>
          <w:p w:rsidR="00423E59" w:rsidRPr="0077676D" w:rsidRDefault="00423E59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5-6.</w:t>
            </w:r>
          </w:p>
        </w:tc>
        <w:tc>
          <w:tcPr>
            <w:tcW w:w="2410" w:type="dxa"/>
          </w:tcPr>
          <w:p w:rsidR="00423E59" w:rsidRPr="0077676D" w:rsidRDefault="00423E59" w:rsidP="0074652F">
            <w:pPr>
              <w:pStyle w:val="a3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«Береги   землю родимую, как мать любимую».</w:t>
            </w:r>
          </w:p>
        </w:tc>
        <w:tc>
          <w:tcPr>
            <w:tcW w:w="4023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Объяснение </w:t>
            </w:r>
            <w:r>
              <w:t xml:space="preserve">значения    пословиц    и поговорок о Родине и патриотических чувствах.    </w:t>
            </w:r>
          </w:p>
          <w:p w:rsidR="00423E59" w:rsidRDefault="00423E59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Чтение </w:t>
            </w:r>
            <w:r>
              <w:t>текста    «</w:t>
            </w:r>
            <w:proofErr w:type="spellStart"/>
            <w:r>
              <w:t>Нюргун</w:t>
            </w:r>
            <w:proofErr w:type="spellEnd"/>
            <w:r>
              <w:t xml:space="preserve"> </w:t>
            </w:r>
            <w:proofErr w:type="spellStart"/>
            <w:r>
              <w:t>Боотур</w:t>
            </w:r>
            <w:proofErr w:type="spellEnd"/>
            <w:r>
              <w:t xml:space="preserve"> – </w:t>
            </w:r>
            <w:proofErr w:type="gramStart"/>
            <w:r>
              <w:t>Стремительный</w:t>
            </w:r>
            <w:proofErr w:type="gramEnd"/>
            <w:r>
              <w:t xml:space="preserve">» и составление словесного   портрета   героя.   </w:t>
            </w:r>
            <w:r w:rsidRPr="0077676D">
              <w:rPr>
                <w:rStyle w:val="apple-style-span"/>
                <w:i/>
                <w:iCs/>
              </w:rPr>
              <w:t xml:space="preserve">Оценка </w:t>
            </w:r>
            <w:r>
              <w:t xml:space="preserve">образца         словесного         портрета, представленного учителем. </w:t>
            </w:r>
          </w:p>
          <w:p w:rsidR="00423E59" w:rsidRDefault="00423E59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Совместная деятельность </w:t>
            </w:r>
            <w:r>
              <w:t>в    парах:   </w:t>
            </w:r>
            <w:r w:rsidRPr="0077676D">
              <w:rPr>
                <w:rStyle w:val="apple-style-span"/>
                <w:i/>
                <w:iCs/>
              </w:rPr>
              <w:t xml:space="preserve">обсуждение </w:t>
            </w:r>
            <w:r>
              <w:t xml:space="preserve">башкирской   легенды  об </w:t>
            </w:r>
            <w:proofErr w:type="gramStart"/>
            <w:r>
              <w:t>Урал-батыре</w:t>
            </w:r>
            <w:proofErr w:type="gramEnd"/>
            <w:r>
              <w:t>.                </w:t>
            </w:r>
          </w:p>
          <w:p w:rsidR="00423E59" w:rsidRDefault="00423E59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Рассматривание </w:t>
            </w:r>
            <w:r>
              <w:t xml:space="preserve">иллюстраций к текстам, анализ и оценка выразительных      средств.      </w:t>
            </w:r>
          </w:p>
          <w:p w:rsidR="00423E59" w:rsidRPr="0077676D" w:rsidRDefault="00623C7D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>
              <w:rPr>
                <w:rStyle w:val="apple-style-span"/>
                <w:i/>
                <w:iCs/>
              </w:rPr>
              <w:t>Д</w:t>
            </w:r>
            <w:r w:rsidR="00423E59" w:rsidRPr="0077676D">
              <w:rPr>
                <w:rStyle w:val="apple-style-span"/>
                <w:i/>
                <w:iCs/>
              </w:rPr>
              <w:t xml:space="preserve">иалог </w:t>
            </w:r>
            <w:r w:rsidR="00423E59">
              <w:t xml:space="preserve">«Обсудим  вместе»:  </w:t>
            </w:r>
            <w:r w:rsidR="00423E59" w:rsidRPr="0077676D">
              <w:rPr>
                <w:rStyle w:val="apple-style-span"/>
                <w:i/>
                <w:iCs/>
              </w:rPr>
              <w:t xml:space="preserve">сравнение </w:t>
            </w:r>
            <w:r w:rsidR="00423E59">
              <w:t>эпических героев.</w:t>
            </w:r>
          </w:p>
        </w:tc>
        <w:tc>
          <w:tcPr>
            <w:tcW w:w="2464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Выделять поступки, за которые человек может и должен чувствовать стыд и вину.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Выбирать способы достижения цели, проверять и корректировать их. Составлять разные виды планов; следовать плану, сверяя с ним свои действия и ориентируясь во времени. Анализировать текст, выделять в нём главное и формулировать своими словами.</w:t>
            </w:r>
          </w:p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Анализировать свои и чужие поступки с точки зрения норм морали, сопоставлять и оценивать их</w:t>
            </w:r>
          </w:p>
        </w:tc>
      </w:tr>
      <w:tr w:rsidR="0077676D" w:rsidRPr="0077676D" w:rsidTr="0077676D">
        <w:tc>
          <w:tcPr>
            <w:tcW w:w="959" w:type="dxa"/>
          </w:tcPr>
          <w:p w:rsidR="00423E59" w:rsidRPr="0077676D" w:rsidRDefault="00423E59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7-8.</w:t>
            </w:r>
          </w:p>
        </w:tc>
        <w:tc>
          <w:tcPr>
            <w:tcW w:w="2410" w:type="dxa"/>
          </w:tcPr>
          <w:p w:rsidR="00423E59" w:rsidRPr="0077676D" w:rsidRDefault="00423E59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Жизнь ратными подвигами полна.</w:t>
            </w:r>
          </w:p>
        </w:tc>
        <w:tc>
          <w:tcPr>
            <w:tcW w:w="4023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>Работа с информацией</w:t>
            </w:r>
            <w:r>
              <w:t xml:space="preserve">, представленной  в  тексте.  </w:t>
            </w:r>
            <w:r w:rsidRPr="0077676D">
              <w:rPr>
                <w:rStyle w:val="apple-style-span"/>
                <w:i/>
                <w:iCs/>
              </w:rPr>
              <w:t xml:space="preserve">Выделение </w:t>
            </w:r>
            <w:r>
              <w:t xml:space="preserve">главной  мысли рассказа-дополнения учителя. </w:t>
            </w:r>
          </w:p>
          <w:p w:rsidR="00423E59" w:rsidRPr="0077676D" w:rsidRDefault="00423E59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Работа с рубрикой </w:t>
            </w:r>
            <w:r>
              <w:t xml:space="preserve">«Картинная        галерея»: </w:t>
            </w:r>
            <w:r w:rsidRPr="0077676D">
              <w:rPr>
                <w:rStyle w:val="apple-style-span"/>
                <w:i/>
                <w:iCs/>
              </w:rPr>
              <w:t xml:space="preserve">описание </w:t>
            </w:r>
            <w:r>
              <w:t xml:space="preserve">героя   картины.   </w:t>
            </w:r>
            <w:r w:rsidR="00623C7D">
              <w:rPr>
                <w:rStyle w:val="apple-style-span"/>
                <w:i/>
                <w:iCs/>
              </w:rPr>
              <w:t>О</w:t>
            </w:r>
            <w:r w:rsidRPr="0077676D">
              <w:rPr>
                <w:rStyle w:val="apple-style-span"/>
                <w:i/>
                <w:iCs/>
              </w:rPr>
              <w:t xml:space="preserve">ценка </w:t>
            </w:r>
            <w:r>
              <w:t>информации   из   текстов   об участии      в   Великой   Отечественной войне представителей разных народов России.</w:t>
            </w:r>
          </w:p>
        </w:tc>
        <w:tc>
          <w:tcPr>
            <w:tcW w:w="2464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Анализировать свои и чужие поступки с точки зрения норм морали, сопоставлять и оценивать их. Выделять поступки, за которые человек может и должен чувствовать стыд и вину.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Выбирать способы достижения цели, проверять и корректировать их. Составлять разные виды планов; следовать плану, сверяя с ним свои действия и ориентируясь во времени. Анализировать текст, выделять в нём главное и формулировать своими словами.</w:t>
            </w:r>
          </w:p>
        </w:tc>
      </w:tr>
      <w:tr w:rsidR="0077676D" w:rsidRPr="0077676D" w:rsidTr="0077676D">
        <w:tc>
          <w:tcPr>
            <w:tcW w:w="959" w:type="dxa"/>
          </w:tcPr>
          <w:p w:rsidR="00423E59" w:rsidRPr="0077676D" w:rsidRDefault="00423E59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9-10.</w:t>
            </w:r>
          </w:p>
        </w:tc>
        <w:tc>
          <w:tcPr>
            <w:tcW w:w="2410" w:type="dxa"/>
          </w:tcPr>
          <w:p w:rsidR="00423E59" w:rsidRPr="0077676D" w:rsidRDefault="00423E59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В труде – красота человека.</w:t>
            </w:r>
          </w:p>
        </w:tc>
        <w:tc>
          <w:tcPr>
            <w:tcW w:w="4023" w:type="dxa"/>
          </w:tcPr>
          <w:p w:rsidR="0091038E" w:rsidRDefault="00623C7D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t>О</w:t>
            </w:r>
            <w:r w:rsidR="00423E59" w:rsidRPr="0077676D">
              <w:rPr>
                <w:rStyle w:val="apple-style-span"/>
                <w:i/>
                <w:iCs/>
              </w:rPr>
              <w:t xml:space="preserve">пределение </w:t>
            </w:r>
            <w:r w:rsidR="00423E59">
              <w:t xml:space="preserve">главной мысли текста. </w:t>
            </w:r>
            <w:r w:rsidR="00423E59" w:rsidRPr="0077676D">
              <w:rPr>
                <w:rStyle w:val="apple-style-span"/>
                <w:i/>
                <w:iCs/>
              </w:rPr>
              <w:t xml:space="preserve">Объяснение </w:t>
            </w:r>
            <w:r w:rsidR="00423E59">
              <w:t xml:space="preserve">значения пословиц (поговорок).                       </w:t>
            </w:r>
            <w:r w:rsidR="00423E59" w:rsidRPr="0077676D">
              <w:rPr>
                <w:rStyle w:val="apple-style-span"/>
                <w:i/>
                <w:iCs/>
              </w:rPr>
              <w:t xml:space="preserve">Совместная деятельность </w:t>
            </w:r>
            <w:r w:rsidR="00423E59">
              <w:t xml:space="preserve">в парах: </w:t>
            </w:r>
            <w:r w:rsidR="00423E59" w:rsidRPr="0077676D">
              <w:rPr>
                <w:rStyle w:val="apple-style-span"/>
                <w:i/>
                <w:iCs/>
              </w:rPr>
              <w:t xml:space="preserve">анализ </w:t>
            </w:r>
            <w:r w:rsidR="00423E59">
              <w:t xml:space="preserve">текста   татарской   сказки   «Звёздочка </w:t>
            </w:r>
            <w:proofErr w:type="spellStart"/>
            <w:r w:rsidR="00423E59">
              <w:t>Зухра</w:t>
            </w:r>
            <w:proofErr w:type="spellEnd"/>
            <w:r w:rsidR="00423E59">
              <w:t>»</w:t>
            </w:r>
            <w:r w:rsidR="0091038E">
              <w:t>,</w:t>
            </w:r>
            <w:r w:rsidR="00423E59">
              <w:t xml:space="preserve"> «Микула</w:t>
            </w:r>
            <w:r w:rsidR="0091038E">
              <w:t xml:space="preserve"> </w:t>
            </w:r>
            <w:proofErr w:type="spellStart"/>
            <w:r w:rsidR="0091038E">
              <w:t>Селянинович</w:t>
            </w:r>
            <w:proofErr w:type="spellEnd"/>
            <w:r w:rsidR="0091038E">
              <w:t>»</w:t>
            </w:r>
            <w:r w:rsidR="00423E59">
              <w:t xml:space="preserve">. </w:t>
            </w:r>
          </w:p>
          <w:p w:rsidR="00423E59" w:rsidRDefault="00423E59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Коллективная оценка </w:t>
            </w:r>
            <w:r>
              <w:t xml:space="preserve">выполнения задания, </w:t>
            </w:r>
            <w:r w:rsidRPr="0077676D">
              <w:rPr>
                <w:rStyle w:val="apple-style-span"/>
                <w:i/>
                <w:iCs/>
              </w:rPr>
              <w:t>обобщение</w:t>
            </w:r>
            <w:r>
              <w:t xml:space="preserve">: «Почему Микула </w:t>
            </w:r>
            <w:proofErr w:type="spellStart"/>
            <w:r>
              <w:t>Селянинович</w:t>
            </w:r>
            <w:proofErr w:type="spellEnd"/>
            <w:r>
              <w:t xml:space="preserve">   стал   героем   народных былин?». </w:t>
            </w:r>
          </w:p>
          <w:p w:rsidR="00423E59" w:rsidRPr="0077676D" w:rsidRDefault="00423E59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 xml:space="preserve">сказки К. Ушинского «Два    плуга?»,    </w:t>
            </w:r>
            <w:r w:rsidRPr="0077676D">
              <w:rPr>
                <w:rStyle w:val="apple-style-span"/>
                <w:i/>
                <w:iCs/>
              </w:rPr>
              <w:t>выделение    главной мысли.</w:t>
            </w:r>
          </w:p>
        </w:tc>
        <w:tc>
          <w:tcPr>
            <w:tcW w:w="2464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Делать нравственный выбор в моделях жизненных ситуаций и обосновывать его.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Выбирать способы достижения цели, проверять и корректировать их. Составлять разные виды планов; следовать плану, сверяя с ним свои действия и ориентируясь во времени. Анализировать текст, выделять в нём главное и формулировать своими словами.</w:t>
            </w:r>
          </w:p>
        </w:tc>
      </w:tr>
      <w:tr w:rsidR="0077676D" w:rsidRPr="0077676D" w:rsidTr="0077676D">
        <w:tc>
          <w:tcPr>
            <w:tcW w:w="959" w:type="dxa"/>
          </w:tcPr>
          <w:p w:rsidR="00423E59" w:rsidRPr="0077676D" w:rsidRDefault="00423E59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11.</w:t>
            </w:r>
          </w:p>
        </w:tc>
        <w:tc>
          <w:tcPr>
            <w:tcW w:w="2410" w:type="dxa"/>
          </w:tcPr>
          <w:p w:rsidR="00423E59" w:rsidRPr="0077676D" w:rsidRDefault="00423E59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«Плод добрых трудов славен».</w:t>
            </w:r>
          </w:p>
        </w:tc>
        <w:tc>
          <w:tcPr>
            <w:tcW w:w="4023" w:type="dxa"/>
          </w:tcPr>
          <w:p w:rsidR="00423E59" w:rsidRDefault="0091038E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t>Д</w:t>
            </w:r>
            <w:r w:rsidR="00423E59" w:rsidRPr="0077676D">
              <w:rPr>
                <w:rStyle w:val="apple-style-span"/>
                <w:i/>
                <w:iCs/>
              </w:rPr>
              <w:t xml:space="preserve">иалог:         обсуждение </w:t>
            </w:r>
            <w:r w:rsidR="00423E59">
              <w:t xml:space="preserve">высказывания     буддийского     монаха </w:t>
            </w:r>
            <w:proofErr w:type="spellStart"/>
            <w:r w:rsidR="00423E59">
              <w:t>Шантидевы</w:t>
            </w:r>
            <w:proofErr w:type="spellEnd"/>
            <w:r w:rsidR="00423E59">
              <w:t>.    </w:t>
            </w:r>
            <w:r w:rsidR="00423E59" w:rsidRPr="0077676D">
              <w:rPr>
                <w:rStyle w:val="apple-style-span"/>
                <w:i/>
                <w:iCs/>
              </w:rPr>
              <w:t xml:space="preserve">Восприятие и оценка </w:t>
            </w:r>
            <w:r w:rsidR="00423E59">
              <w:t xml:space="preserve">информации, представленной в рассказе учителя «Владимир Мономах о трудолюбии». </w:t>
            </w:r>
          </w:p>
          <w:p w:rsidR="00423E59" w:rsidRPr="0077676D" w:rsidRDefault="00423E59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>Формулирование вывода</w:t>
            </w:r>
            <w:r>
              <w:t>.</w:t>
            </w:r>
          </w:p>
        </w:tc>
        <w:tc>
          <w:tcPr>
            <w:tcW w:w="2464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Выделять поступки, за которые человек может и должен чувствовать стыд и вину.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Организовывать работу в паре и в группе, сотрудничать с одноклассниками, договариваться, учитывая разные мнения и придерживаясь согласованных правил.</w:t>
            </w:r>
          </w:p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>Анализировать свои и чужие поступки с точки зрения норм морали, сопоставлять и оценивать их.</w:t>
            </w:r>
          </w:p>
        </w:tc>
      </w:tr>
      <w:tr w:rsidR="0077676D" w:rsidRPr="0077676D" w:rsidTr="0077676D">
        <w:tc>
          <w:tcPr>
            <w:tcW w:w="959" w:type="dxa"/>
          </w:tcPr>
          <w:p w:rsidR="00423E59" w:rsidRPr="0077676D" w:rsidRDefault="00423E59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12-13.</w:t>
            </w:r>
          </w:p>
        </w:tc>
        <w:tc>
          <w:tcPr>
            <w:tcW w:w="2410" w:type="dxa"/>
          </w:tcPr>
          <w:p w:rsidR="00423E59" w:rsidRPr="0077676D" w:rsidRDefault="00423E59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Люди труда.</w:t>
            </w:r>
          </w:p>
        </w:tc>
        <w:tc>
          <w:tcPr>
            <w:tcW w:w="4023" w:type="dxa"/>
          </w:tcPr>
          <w:p w:rsidR="0091038E" w:rsidRDefault="00423E59" w:rsidP="00423E59">
            <w:pPr>
              <w:pStyle w:val="a3"/>
            </w:pPr>
            <w:r w:rsidRPr="0077676D">
              <w:rPr>
                <w:rStyle w:val="apple-style-span"/>
                <w:i/>
                <w:iCs/>
              </w:rPr>
              <w:t xml:space="preserve">Обсуждение </w:t>
            </w:r>
            <w:r>
              <w:t xml:space="preserve">проблемы:   «Как   может проявляться любовь к Родине в мирное время?» </w:t>
            </w:r>
            <w:r w:rsidRPr="0077676D">
              <w:rPr>
                <w:rStyle w:val="apple-style-span"/>
                <w:i/>
                <w:iCs/>
              </w:rPr>
              <w:t>Учебный диалог</w:t>
            </w:r>
            <w:r>
              <w:t xml:space="preserve">: «Является ли учеба трудом? Какие качества должны быть у ученика,     чтобы     его     труд     был </w:t>
            </w:r>
            <w:r>
              <w:lastRenderedPageBreak/>
              <w:t xml:space="preserve">успешным?». </w:t>
            </w:r>
          </w:p>
          <w:p w:rsidR="00423E59" w:rsidRPr="0077676D" w:rsidRDefault="00423E59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Анализ и оценка </w:t>
            </w:r>
            <w:r>
              <w:t>ситуаций из жизни сверстников.</w:t>
            </w:r>
          </w:p>
        </w:tc>
        <w:tc>
          <w:tcPr>
            <w:tcW w:w="2464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lastRenderedPageBreak/>
              <w:t>Встраивать этические понятия в свою систему знаний, оперировать ими в рассуждениях.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t xml:space="preserve">Выступать перед знакомой аудиторией сверстников и  педагогов с сообщениями, используя иллюстративный ряд </w:t>
            </w:r>
            <w:r>
              <w:lastRenderedPageBreak/>
              <w:t>(плакаты, макеты, презентации, отдельные слайды, таблицы, графики, схемы).</w:t>
            </w:r>
          </w:p>
        </w:tc>
        <w:tc>
          <w:tcPr>
            <w:tcW w:w="2465" w:type="dxa"/>
          </w:tcPr>
          <w:p w:rsidR="00423E59" w:rsidRDefault="00423E59" w:rsidP="0077676D">
            <w:pPr>
              <w:pStyle w:val="a3"/>
              <w:spacing w:before="0" w:beforeAutospacing="0" w:after="0" w:afterAutospacing="0"/>
            </w:pPr>
            <w:r>
              <w:lastRenderedPageBreak/>
              <w:t xml:space="preserve">Оформлять свои мысли в устной и письменной речи: составлять монологические высказывания и небольшие </w:t>
            </w:r>
            <w:r>
              <w:lastRenderedPageBreak/>
              <w:t>повествовательные тексты с элементами рассуждения.</w:t>
            </w:r>
          </w:p>
        </w:tc>
      </w:tr>
      <w:tr w:rsidR="0077676D" w:rsidRPr="0077676D" w:rsidTr="0077676D">
        <w:tc>
          <w:tcPr>
            <w:tcW w:w="959" w:type="dxa"/>
          </w:tcPr>
          <w:p w:rsidR="006800A3" w:rsidRPr="0077676D" w:rsidRDefault="006800A3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14-15.</w:t>
            </w:r>
          </w:p>
        </w:tc>
        <w:tc>
          <w:tcPr>
            <w:tcW w:w="2410" w:type="dxa"/>
          </w:tcPr>
          <w:p w:rsidR="006800A3" w:rsidRPr="0077676D" w:rsidRDefault="006800A3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Бережное      отношение  к природе.</w:t>
            </w:r>
          </w:p>
        </w:tc>
        <w:tc>
          <w:tcPr>
            <w:tcW w:w="4023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Оживление          и          использование </w:t>
            </w:r>
            <w:r>
              <w:t xml:space="preserve">имеющихся знаний: ответ на вопрос «Как   древние   люди   относились   к природе?».       </w:t>
            </w: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 xml:space="preserve">информации, представленной в рассказе-обобщении учителя.     </w:t>
            </w:r>
            <w:r w:rsidRPr="0077676D">
              <w:rPr>
                <w:rStyle w:val="apple-style-span"/>
                <w:i/>
                <w:iCs/>
              </w:rPr>
              <w:t xml:space="preserve">Совместная     работа </w:t>
            </w:r>
            <w:r>
              <w:t xml:space="preserve">в группах:         анализ         информации, представленной в текстах.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Просмотр и оценка </w:t>
            </w:r>
            <w:r>
              <w:t xml:space="preserve">видеофильма.         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>иллюстр</w:t>
            </w:r>
            <w:r w:rsidR="0091038E">
              <w:t>аций материалом</w:t>
            </w:r>
            <w:r>
              <w:t>.</w:t>
            </w:r>
          </w:p>
          <w:p w:rsidR="006800A3" w:rsidRPr="0077676D" w:rsidRDefault="006800A3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>
              <w:t>Обсуждение и формулиро</w:t>
            </w:r>
            <w:r w:rsidR="0091038E">
              <w:t>вание вывода</w:t>
            </w:r>
            <w:r>
              <w:t>.</w:t>
            </w:r>
          </w:p>
        </w:tc>
        <w:tc>
          <w:tcPr>
            <w:tcW w:w="2464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Делать нравственный выбор в моделях жизненных ситуаций и обосновывать его.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Организовывать работу в паре и в группе, сотрудничать с одноклассниками, договариваться, учитывая разные мнения и придерживаясь согласованных правил.</w:t>
            </w:r>
          </w:p>
        </w:tc>
      </w:tr>
      <w:tr w:rsidR="0077676D" w:rsidRPr="0077676D" w:rsidTr="0077676D">
        <w:tc>
          <w:tcPr>
            <w:tcW w:w="959" w:type="dxa"/>
          </w:tcPr>
          <w:p w:rsidR="006800A3" w:rsidRPr="0077676D" w:rsidRDefault="006800A3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16-17-18.</w:t>
            </w:r>
          </w:p>
        </w:tc>
        <w:tc>
          <w:tcPr>
            <w:tcW w:w="2410" w:type="dxa"/>
          </w:tcPr>
          <w:p w:rsidR="006800A3" w:rsidRPr="0077676D" w:rsidRDefault="006800A3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Семья – хранитель духовных ценностей.</w:t>
            </w:r>
          </w:p>
        </w:tc>
        <w:tc>
          <w:tcPr>
            <w:tcW w:w="4023" w:type="dxa"/>
          </w:tcPr>
          <w:p w:rsidR="006800A3" w:rsidRDefault="0091038E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t>Д</w:t>
            </w:r>
            <w:r w:rsidR="006800A3" w:rsidRPr="0077676D">
              <w:rPr>
                <w:rStyle w:val="apple-style-span"/>
                <w:i/>
                <w:iCs/>
              </w:rPr>
              <w:t xml:space="preserve">иалог </w:t>
            </w:r>
            <w:r w:rsidR="006800A3">
              <w:t xml:space="preserve">на        основе иллюстративного                   материала.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>Коммуникативная        деятельность</w:t>
            </w:r>
            <w:r>
              <w:t xml:space="preserve">: «Послушаем друг друга» (традиции в моей семье). </w:t>
            </w:r>
            <w:r w:rsidRPr="0077676D">
              <w:rPr>
                <w:rStyle w:val="apple-style-span"/>
                <w:i/>
                <w:iCs/>
              </w:rPr>
              <w:t xml:space="preserve">Чтение и анализ </w:t>
            </w:r>
            <w:r>
              <w:t xml:space="preserve">текста стихотворения   «Бабушкины   сказки».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Обсуждение </w:t>
            </w:r>
            <w:r>
              <w:t>проблемы: «Отражение в фольклоре народов России семейных ценностей».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>Анализ информации</w:t>
            </w:r>
            <w:r>
              <w:t xml:space="preserve">, представленной в материалах       рубрики       «Картинная галерея».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Составление описательного рассказа </w:t>
            </w:r>
            <w:r>
              <w:t xml:space="preserve">по    картине.    </w:t>
            </w:r>
          </w:p>
          <w:p w:rsidR="006800A3" w:rsidRDefault="0091038E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lastRenderedPageBreak/>
              <w:t>Д</w:t>
            </w:r>
            <w:r w:rsidR="006800A3" w:rsidRPr="0077676D">
              <w:rPr>
                <w:rStyle w:val="apple-style-span"/>
                <w:i/>
                <w:iCs/>
              </w:rPr>
              <w:t>иалог</w:t>
            </w:r>
            <w:r w:rsidR="006800A3">
              <w:t xml:space="preserve">:   </w:t>
            </w:r>
            <w:r w:rsidR="006800A3" w:rsidRPr="0077676D">
              <w:rPr>
                <w:rStyle w:val="apple-style-span"/>
                <w:i/>
                <w:iCs/>
              </w:rPr>
              <w:t xml:space="preserve">обсуждение </w:t>
            </w:r>
            <w:r w:rsidR="006800A3">
              <w:t xml:space="preserve">темы, идеи и главной мысли народных сказок.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 w:rsidR="0091038E">
              <w:t>иллюстраций</w:t>
            </w:r>
            <w:r>
              <w:t xml:space="preserve">: семейные ценности в православии, буддизме, исламе, иудаизме.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Оценка </w:t>
            </w:r>
            <w:r>
              <w:t xml:space="preserve">информации, представленной в рассказе учителя о Петре и </w:t>
            </w:r>
            <w:proofErr w:type="spellStart"/>
            <w:r>
              <w:t>Февронии</w:t>
            </w:r>
            <w:proofErr w:type="spellEnd"/>
            <w:r>
              <w:t xml:space="preserve"> Муромских: «О каких семейных ценностях повествует история Петра и </w:t>
            </w:r>
            <w:proofErr w:type="spellStart"/>
            <w:r>
              <w:t>Февронии</w:t>
            </w:r>
            <w:proofErr w:type="spellEnd"/>
            <w:r>
              <w:t>?»</w:t>
            </w:r>
          </w:p>
          <w:p w:rsidR="006800A3" w:rsidRPr="0077676D" w:rsidRDefault="006800A3" w:rsidP="0091038E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Самооценка </w:t>
            </w:r>
            <w:r>
              <w:t xml:space="preserve">выполненной работы. </w:t>
            </w:r>
            <w:r w:rsidRPr="0077676D">
              <w:rPr>
                <w:rStyle w:val="apple-style-span"/>
                <w:i/>
                <w:iCs/>
              </w:rPr>
              <w:t>Коммуникативная деятельность</w:t>
            </w:r>
            <w:r>
              <w:t>: послушаем друг друга, рассказывание о традициях своей семьи.</w:t>
            </w:r>
          </w:p>
        </w:tc>
        <w:tc>
          <w:tcPr>
            <w:tcW w:w="2464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lastRenderedPageBreak/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Анализировать текст, выделять в нём главное и формулировать своими словами.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Формулировать смысловое содержание иллюстраций, связывать графическое и текстовое представление информации</w:t>
            </w:r>
          </w:p>
        </w:tc>
      </w:tr>
      <w:tr w:rsidR="0077676D" w:rsidRPr="0077676D" w:rsidTr="0077676D">
        <w:tc>
          <w:tcPr>
            <w:tcW w:w="959" w:type="dxa"/>
          </w:tcPr>
          <w:p w:rsidR="006800A3" w:rsidRPr="0077676D" w:rsidRDefault="006800A3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19.</w:t>
            </w:r>
          </w:p>
        </w:tc>
        <w:tc>
          <w:tcPr>
            <w:tcW w:w="2410" w:type="dxa"/>
          </w:tcPr>
          <w:p w:rsidR="006800A3" w:rsidRPr="0077676D" w:rsidRDefault="006800A3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Роль религии в развитии культуры.</w:t>
            </w:r>
          </w:p>
        </w:tc>
        <w:tc>
          <w:tcPr>
            <w:tcW w:w="4023" w:type="dxa"/>
          </w:tcPr>
          <w:p w:rsidR="006800A3" w:rsidRPr="0077676D" w:rsidRDefault="006800A3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Оживление имеющегося </w:t>
            </w:r>
            <w:r>
              <w:t xml:space="preserve">опыта и знаний: </w:t>
            </w:r>
            <w:r w:rsidRPr="0077676D">
              <w:rPr>
                <w:rStyle w:val="apple-style-span"/>
                <w:i/>
                <w:iCs/>
              </w:rPr>
              <w:t xml:space="preserve">высказывания </w:t>
            </w:r>
            <w:r>
              <w:t xml:space="preserve">на тему: «О каких религиозных праздниках мы уже знаем? Что мы можем рассказать о православном храме, мечети, синагоге и пагоде? </w:t>
            </w:r>
            <w:r w:rsidRPr="0077676D">
              <w:rPr>
                <w:rStyle w:val="apple-style-span"/>
                <w:i/>
                <w:iCs/>
              </w:rPr>
              <w:t xml:space="preserve">Восприятие и анализ </w:t>
            </w:r>
            <w:r>
              <w:t xml:space="preserve">информации, представленной в рассказе учителя. </w:t>
            </w:r>
            <w:r w:rsidRPr="0077676D">
              <w:rPr>
                <w:rStyle w:val="apple-style-span"/>
                <w:i/>
                <w:iCs/>
              </w:rPr>
              <w:t xml:space="preserve">Разыгрывание </w:t>
            </w:r>
            <w:r>
              <w:t>сценок: «Коляда», «Святки».</w:t>
            </w:r>
          </w:p>
        </w:tc>
        <w:tc>
          <w:tcPr>
            <w:tcW w:w="2464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Сопоставлять своё мнение с мнениями других людей, находить полезную для себя информацию в их позициях и высказываниях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Находить нужную информацию в печатных и электронных источниках.</w:t>
            </w:r>
          </w:p>
        </w:tc>
      </w:tr>
      <w:tr w:rsidR="0077676D" w:rsidRPr="0077676D" w:rsidTr="0077676D">
        <w:tc>
          <w:tcPr>
            <w:tcW w:w="959" w:type="dxa"/>
          </w:tcPr>
          <w:p w:rsidR="006800A3" w:rsidRPr="0077676D" w:rsidRDefault="006800A3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20-21-22.</w:t>
            </w:r>
          </w:p>
        </w:tc>
        <w:tc>
          <w:tcPr>
            <w:tcW w:w="2410" w:type="dxa"/>
          </w:tcPr>
          <w:p w:rsidR="006800A3" w:rsidRPr="0077676D" w:rsidRDefault="006800A3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Культурное наследие христианской Руси.</w:t>
            </w:r>
          </w:p>
        </w:tc>
        <w:tc>
          <w:tcPr>
            <w:tcW w:w="4023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Обсуждение </w:t>
            </w:r>
            <w:r>
              <w:t xml:space="preserve">вопросов «Что мы знаем о христианской вере? Когда Древняя Русь приняла христианство?» (по имеющемуся опыту).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Чтение и обсуждение </w:t>
            </w:r>
            <w:r w:rsidR="0091038E">
              <w:t xml:space="preserve">текста </w:t>
            </w:r>
            <w:r>
              <w:t xml:space="preserve">«Откуда на Русь пришло христианство?». </w:t>
            </w:r>
          </w:p>
          <w:p w:rsidR="006800A3" w:rsidRPr="0077676D" w:rsidRDefault="006800A3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</w:p>
        </w:tc>
        <w:tc>
          <w:tcPr>
            <w:tcW w:w="2464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Встраивать этические понятия в свою систему знаний, оперировать ими в рассуждениях.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proofErr w:type="gramStart"/>
            <w:r>
              <w:t xml:space="preserve">Выступать перед знакомой  аудиторией сверстников, и педагогов с сообщениями, используя иллюстративный ряд (плакаты, макеты, презентации, отдельные слайды, таблицы, графики, </w:t>
            </w:r>
            <w:r>
              <w:lastRenderedPageBreak/>
              <w:t>схемы).</w:t>
            </w:r>
            <w:proofErr w:type="gramEnd"/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lastRenderedPageBreak/>
              <w:t>Оформлять свои мысли в устной и письменной речи: составлять монологические высказывания и небольшие повествовательные тексты с элементами рассуждения.</w:t>
            </w:r>
          </w:p>
        </w:tc>
      </w:tr>
      <w:tr w:rsidR="0077676D" w:rsidRPr="0077676D" w:rsidTr="0077676D">
        <w:tc>
          <w:tcPr>
            <w:tcW w:w="959" w:type="dxa"/>
          </w:tcPr>
          <w:p w:rsidR="006800A3" w:rsidRPr="0077676D" w:rsidRDefault="006800A3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23-24.</w:t>
            </w:r>
          </w:p>
        </w:tc>
        <w:tc>
          <w:tcPr>
            <w:tcW w:w="2410" w:type="dxa"/>
          </w:tcPr>
          <w:p w:rsidR="006800A3" w:rsidRPr="0077676D" w:rsidRDefault="006800A3" w:rsidP="00423E59">
            <w:pPr>
              <w:pStyle w:val="a3"/>
              <w:rPr>
                <w:rStyle w:val="apple-style-span"/>
                <w:b/>
                <w:bCs/>
              </w:rPr>
            </w:pPr>
            <w:r>
              <w:t>Культура ислама.</w:t>
            </w:r>
          </w:p>
        </w:tc>
        <w:tc>
          <w:tcPr>
            <w:tcW w:w="4023" w:type="dxa"/>
          </w:tcPr>
          <w:p w:rsidR="0091038E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Чтение и обсуждение </w:t>
            </w:r>
            <w:r w:rsidR="0091038E">
              <w:t xml:space="preserve">текста </w:t>
            </w:r>
            <w:r>
              <w:t xml:space="preserve">«Возникновение ислама». </w:t>
            </w:r>
          </w:p>
          <w:p w:rsidR="0091038E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Учебный диалог </w:t>
            </w:r>
            <w:r>
              <w:t xml:space="preserve">«Золотой век исламской культуры». </w:t>
            </w:r>
          </w:p>
          <w:p w:rsidR="006800A3" w:rsidRDefault="006800A3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 xml:space="preserve">информации, представленной в рассказе учителя о великом персидском и таджикском поэте Фирдоуси. </w:t>
            </w:r>
          </w:p>
          <w:p w:rsidR="006800A3" w:rsidRDefault="0091038E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t>О</w:t>
            </w:r>
            <w:r w:rsidR="006800A3" w:rsidRPr="0077676D">
              <w:rPr>
                <w:rStyle w:val="apple-style-span"/>
                <w:i/>
                <w:iCs/>
              </w:rPr>
              <w:t xml:space="preserve">бсуждение </w:t>
            </w:r>
            <w:r>
              <w:t xml:space="preserve">текста </w:t>
            </w:r>
            <w:r w:rsidR="006800A3">
              <w:t xml:space="preserve">о мечети. </w:t>
            </w:r>
          </w:p>
          <w:p w:rsidR="006800A3" w:rsidRPr="0077676D" w:rsidRDefault="006800A3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i/>
              </w:rPr>
              <w:t>Рассматривание</w:t>
            </w:r>
            <w:r>
              <w:t xml:space="preserve"> иллюстраций, оценка информации, представленной в видеофильме.</w:t>
            </w:r>
          </w:p>
        </w:tc>
        <w:tc>
          <w:tcPr>
            <w:tcW w:w="2464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Сопоставлять своё мнение с мнениями других людей, находить полезную для себя информацию в их позициях и высказываниях</w:t>
            </w:r>
            <w:r w:rsidR="001A611C">
              <w:t>.</w:t>
            </w:r>
          </w:p>
        </w:tc>
        <w:tc>
          <w:tcPr>
            <w:tcW w:w="2465" w:type="dxa"/>
          </w:tcPr>
          <w:p w:rsidR="006800A3" w:rsidRDefault="006800A3" w:rsidP="0077676D">
            <w:pPr>
              <w:pStyle w:val="a3"/>
              <w:spacing w:before="0" w:beforeAutospacing="0" w:after="0" w:afterAutospacing="0"/>
            </w:pPr>
            <w:r>
              <w:t>Выделять нравственные мотивы в действиях персонажей художественных произведений, одноклассников и других людей.</w:t>
            </w:r>
          </w:p>
        </w:tc>
      </w:tr>
      <w:tr w:rsidR="0077676D" w:rsidRPr="0077676D" w:rsidTr="0077676D">
        <w:tc>
          <w:tcPr>
            <w:tcW w:w="959" w:type="dxa"/>
          </w:tcPr>
          <w:p w:rsidR="001A611C" w:rsidRPr="0077676D" w:rsidRDefault="001A611C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25-26.</w:t>
            </w:r>
          </w:p>
        </w:tc>
        <w:tc>
          <w:tcPr>
            <w:tcW w:w="2410" w:type="dxa"/>
          </w:tcPr>
          <w:p w:rsidR="001A611C" w:rsidRPr="0077676D" w:rsidRDefault="001A611C" w:rsidP="00423E59">
            <w:pPr>
              <w:pStyle w:val="a3"/>
              <w:rPr>
                <w:rStyle w:val="apple-style-span"/>
                <w:b/>
                <w:bCs/>
              </w:rPr>
            </w:pPr>
            <w:r>
              <w:t>Иудаизм и культура.</w:t>
            </w:r>
          </w:p>
        </w:tc>
        <w:tc>
          <w:tcPr>
            <w:tcW w:w="4023" w:type="dxa"/>
          </w:tcPr>
          <w:p w:rsidR="0091038E" w:rsidRDefault="0091038E" w:rsidP="0077676D">
            <w:pPr>
              <w:pStyle w:val="a3"/>
              <w:spacing w:before="0" w:beforeAutospacing="0" w:after="0" w:afterAutospacing="0"/>
            </w:pPr>
            <w:r>
              <w:rPr>
                <w:rStyle w:val="apple-style-span"/>
                <w:i/>
                <w:iCs/>
              </w:rPr>
              <w:t>О</w:t>
            </w:r>
            <w:r w:rsidR="001A611C" w:rsidRPr="0077676D">
              <w:rPr>
                <w:rStyle w:val="apple-style-span"/>
                <w:i/>
                <w:iCs/>
              </w:rPr>
              <w:t xml:space="preserve">бсуждение </w:t>
            </w:r>
            <w:r>
              <w:t xml:space="preserve">текста </w:t>
            </w:r>
            <w:r w:rsidR="001A611C">
              <w:t xml:space="preserve">«Как всё начиналось». 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Практическая работа: </w:t>
            </w:r>
            <w:r>
              <w:t xml:space="preserve">нахождение на карте Палестины и других мест, связанных с ранней историей иудаизма. 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>Беседа</w:t>
            </w:r>
            <w:r>
              <w:t xml:space="preserve">-повторение </w:t>
            </w:r>
            <w:proofErr w:type="gramStart"/>
            <w:r>
              <w:t>пройденного</w:t>
            </w:r>
            <w:proofErr w:type="gramEnd"/>
            <w:r>
              <w:t xml:space="preserve"> по вопросам: «Что такое Ветхий Завет? </w:t>
            </w:r>
            <w:proofErr w:type="gramStart"/>
            <w:r>
              <w:t>Частью</w:t>
            </w:r>
            <w:proofErr w:type="gramEnd"/>
            <w:r>
              <w:t xml:space="preserve"> какой книги он является? Какие религии признают Ветхий Завет священной книгой?». 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 xml:space="preserve">информации, представленной в материале рубрики «Жил на свете человек» и «Картинная галерея», </w:t>
            </w:r>
            <w:r w:rsidRPr="0077676D">
              <w:rPr>
                <w:rStyle w:val="apple-style-span"/>
                <w:i/>
                <w:iCs/>
              </w:rPr>
              <w:t xml:space="preserve">составление </w:t>
            </w:r>
            <w:r>
              <w:t xml:space="preserve">повествования по сюжету картины. </w:t>
            </w:r>
            <w:r w:rsidRPr="0077676D">
              <w:rPr>
                <w:rStyle w:val="apple-style-span"/>
                <w:i/>
                <w:iCs/>
              </w:rPr>
              <w:t xml:space="preserve">Беседа </w:t>
            </w:r>
            <w:r w:rsidR="0091038E">
              <w:t xml:space="preserve">по </w:t>
            </w:r>
            <w:r>
              <w:t xml:space="preserve"> иллюстрациям учебника «Дом окнами на Восток».</w:t>
            </w:r>
          </w:p>
          <w:p w:rsidR="001A611C" w:rsidRPr="0077676D" w:rsidRDefault="001A611C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Игра-экскурсия </w:t>
            </w:r>
            <w:r>
              <w:t>«Иудейская история в произведениях   живописи».</w:t>
            </w:r>
          </w:p>
        </w:tc>
        <w:tc>
          <w:tcPr>
            <w:tcW w:w="2464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Открывать для себя значение этических понятий, объяснять их смысл своими словами.</w:t>
            </w: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Находить нужную информацию в печатных и электронных источниках.</w:t>
            </w:r>
          </w:p>
        </w:tc>
      </w:tr>
      <w:tr w:rsidR="0077676D" w:rsidRPr="0077676D" w:rsidTr="0077676D">
        <w:tc>
          <w:tcPr>
            <w:tcW w:w="959" w:type="dxa"/>
          </w:tcPr>
          <w:p w:rsidR="001A611C" w:rsidRPr="0077676D" w:rsidRDefault="001A611C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27-28.</w:t>
            </w:r>
          </w:p>
        </w:tc>
        <w:tc>
          <w:tcPr>
            <w:tcW w:w="2410" w:type="dxa"/>
          </w:tcPr>
          <w:p w:rsidR="001A611C" w:rsidRPr="0077676D" w:rsidRDefault="001A611C" w:rsidP="00423E59">
            <w:pPr>
              <w:pStyle w:val="a3"/>
              <w:rPr>
                <w:rStyle w:val="apple-style-span"/>
                <w:b/>
                <w:bCs/>
              </w:rPr>
            </w:pPr>
            <w:r>
              <w:t>Культурные традиции буддизма.</w:t>
            </w:r>
          </w:p>
        </w:tc>
        <w:tc>
          <w:tcPr>
            <w:tcW w:w="4023" w:type="dxa"/>
          </w:tcPr>
          <w:p w:rsidR="0091038E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Обсуждение </w:t>
            </w:r>
            <w:proofErr w:type="gramStart"/>
            <w:r>
              <w:t>проблемы</w:t>
            </w:r>
            <w:proofErr w:type="gramEnd"/>
            <w:r>
              <w:t xml:space="preserve">: какие народы РФ исповедуют буддизм (на основе имеющихся знаний). 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 xml:space="preserve">информации, представленной в рассказе учителя </w:t>
            </w:r>
            <w:r>
              <w:lastRenderedPageBreak/>
              <w:t xml:space="preserve">«Буддизм в России», </w:t>
            </w:r>
            <w:r w:rsidRPr="0077676D">
              <w:rPr>
                <w:rStyle w:val="apple-style-span"/>
                <w:i/>
                <w:iCs/>
              </w:rPr>
              <w:t xml:space="preserve">составление плана </w:t>
            </w:r>
            <w:r>
              <w:t xml:space="preserve">пересказа. </w:t>
            </w:r>
          </w:p>
          <w:p w:rsidR="001A611C" w:rsidRPr="0077676D" w:rsidRDefault="001A611C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Практическая работа </w:t>
            </w:r>
            <w:r>
              <w:t xml:space="preserve">с картой: нахождение мест, связанных с ранней историей буддизма. </w:t>
            </w:r>
            <w:r w:rsidRPr="0077676D">
              <w:rPr>
                <w:rStyle w:val="apple-style-span"/>
                <w:i/>
                <w:iCs/>
              </w:rPr>
              <w:t xml:space="preserve">Анализ и </w:t>
            </w:r>
            <w:r>
              <w:t xml:space="preserve">оценка информации, представленной в текстах учебника. </w:t>
            </w:r>
            <w:r w:rsidRPr="0077676D">
              <w:rPr>
                <w:rStyle w:val="apple-style-span"/>
                <w:i/>
                <w:iCs/>
              </w:rPr>
              <w:t xml:space="preserve">Составление плана пересказа </w:t>
            </w:r>
            <w:r>
              <w:t xml:space="preserve">текста «Буддийский монастырь». </w:t>
            </w:r>
            <w:r w:rsidRPr="0077676D">
              <w:rPr>
                <w:rStyle w:val="apple-style-span"/>
                <w:i/>
                <w:iCs/>
              </w:rPr>
              <w:t xml:space="preserve">Просмотр и обсуждение </w:t>
            </w:r>
            <w:r>
              <w:t>видеофильма «Искусство танка».</w:t>
            </w:r>
          </w:p>
        </w:tc>
        <w:tc>
          <w:tcPr>
            <w:tcW w:w="2464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lastRenderedPageBreak/>
              <w:t>Встраивать этические понятия в свою систему знаний, оперировать ими в рассуждениях.</w:t>
            </w: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proofErr w:type="gramStart"/>
            <w:r>
              <w:t xml:space="preserve">Выступать перед знакомой аудиторией сверстников, и педагогов с сообщениями, </w:t>
            </w:r>
            <w:r>
              <w:lastRenderedPageBreak/>
              <w:t>используя иллюстративный ряд (плакаты, макеты, презентации, отдельные слайды, таблицы, графики, схемы).</w:t>
            </w:r>
            <w:proofErr w:type="gramEnd"/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lastRenderedPageBreak/>
              <w:t xml:space="preserve">Оформлять свои мысли в устной и письменной речи: составлять монологические </w:t>
            </w:r>
            <w:r>
              <w:lastRenderedPageBreak/>
              <w:t>высказывания и небольшие повествовательные тексты с элементами рассуждения.</w:t>
            </w:r>
          </w:p>
        </w:tc>
      </w:tr>
      <w:tr w:rsidR="0077676D" w:rsidRPr="0077676D" w:rsidTr="0077676D">
        <w:tc>
          <w:tcPr>
            <w:tcW w:w="959" w:type="dxa"/>
          </w:tcPr>
          <w:p w:rsidR="001A611C" w:rsidRPr="0077676D" w:rsidRDefault="001A611C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29-30.</w:t>
            </w:r>
          </w:p>
        </w:tc>
        <w:tc>
          <w:tcPr>
            <w:tcW w:w="2410" w:type="dxa"/>
          </w:tcPr>
          <w:p w:rsidR="001A611C" w:rsidRPr="0077676D" w:rsidRDefault="001A611C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Забота государства о сохранении духовных ценностей</w:t>
            </w:r>
          </w:p>
        </w:tc>
        <w:tc>
          <w:tcPr>
            <w:tcW w:w="4023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Оценка </w:t>
            </w:r>
            <w:r>
              <w:t xml:space="preserve">информации, представленной в рассказе учителя «Забота государства о сохранении духовных ценностей». </w:t>
            </w:r>
          </w:p>
          <w:p w:rsidR="001A611C" w:rsidRPr="0077676D" w:rsidRDefault="001A611C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i/>
                <w:iCs/>
              </w:rPr>
              <w:t xml:space="preserve">Составление </w:t>
            </w:r>
            <w:r>
              <w:t xml:space="preserve">плана пересказа текста «Храм Христа Спасителя»; </w:t>
            </w:r>
            <w:r w:rsidRPr="0077676D">
              <w:rPr>
                <w:rStyle w:val="apple-style-span"/>
                <w:i/>
                <w:iCs/>
              </w:rPr>
              <w:t xml:space="preserve">выделение главной мысли </w:t>
            </w:r>
            <w:r>
              <w:t xml:space="preserve">текста «Охраняется государством». </w:t>
            </w:r>
            <w:r w:rsidRPr="0077676D">
              <w:rPr>
                <w:rStyle w:val="apple-style-span"/>
                <w:i/>
                <w:iCs/>
              </w:rPr>
              <w:t xml:space="preserve">Конструирование </w:t>
            </w:r>
            <w:r>
              <w:t>вывода по теме.</w:t>
            </w:r>
          </w:p>
        </w:tc>
        <w:tc>
          <w:tcPr>
            <w:tcW w:w="2464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Сопоставлять своё мнение с мнениями других людей, находить полезную для себя информацию в их позициях и высказываниях. Обсуждать разные мнения, оценивать их с точки зрения норм морали и логики</w:t>
            </w: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Анализировать текст, выделять в нём главное и формулировать своими словами.</w:t>
            </w: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Участвовать в дискуссии, выслушивать одноклассников, выделяя в их речи мнения и аргументы; задавать вопросы; излагать своё мнение, используя аргументы.</w:t>
            </w:r>
          </w:p>
        </w:tc>
      </w:tr>
      <w:tr w:rsidR="0077676D" w:rsidRPr="0077676D" w:rsidTr="0077676D">
        <w:tc>
          <w:tcPr>
            <w:tcW w:w="959" w:type="dxa"/>
          </w:tcPr>
          <w:p w:rsidR="001A611C" w:rsidRPr="0077676D" w:rsidRDefault="001A611C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t>31-32.</w:t>
            </w:r>
          </w:p>
        </w:tc>
        <w:tc>
          <w:tcPr>
            <w:tcW w:w="2410" w:type="dxa"/>
          </w:tcPr>
          <w:p w:rsidR="001A611C" w:rsidRPr="0077676D" w:rsidRDefault="001A611C" w:rsidP="00423E59">
            <w:pPr>
              <w:pStyle w:val="a3"/>
              <w:rPr>
                <w:rStyle w:val="apple-style-span"/>
                <w:b/>
                <w:bCs/>
              </w:rPr>
            </w:pPr>
            <w:r w:rsidRPr="0077676D">
              <w:rPr>
                <w:rStyle w:val="apple-style-span"/>
                <w:bCs/>
              </w:rPr>
              <w:t>Хранить память предков.</w:t>
            </w:r>
          </w:p>
        </w:tc>
        <w:tc>
          <w:tcPr>
            <w:tcW w:w="4023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Оценка </w:t>
            </w:r>
            <w:r>
              <w:t xml:space="preserve">информации, представленной в рассказе учителя «Забота государства о сохранении духовных ценностей». </w:t>
            </w:r>
          </w:p>
          <w:p w:rsidR="001A611C" w:rsidRPr="0077676D" w:rsidRDefault="0091038E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>
              <w:rPr>
                <w:rStyle w:val="apple-style-span"/>
                <w:i/>
                <w:iCs/>
              </w:rPr>
              <w:t>О</w:t>
            </w:r>
            <w:r w:rsidR="001A611C" w:rsidRPr="0077676D">
              <w:rPr>
                <w:rStyle w:val="apple-style-span"/>
                <w:i/>
                <w:iCs/>
              </w:rPr>
              <w:t xml:space="preserve">бсуждение главной мысли </w:t>
            </w:r>
            <w:r>
              <w:t>текстов</w:t>
            </w:r>
            <w:r w:rsidR="001A611C">
              <w:t xml:space="preserve">. </w:t>
            </w:r>
            <w:r w:rsidR="001A611C" w:rsidRPr="0077676D">
              <w:rPr>
                <w:rStyle w:val="apple-style-span"/>
                <w:i/>
                <w:iCs/>
              </w:rPr>
              <w:t xml:space="preserve">Составление </w:t>
            </w:r>
            <w:r w:rsidR="001A611C">
              <w:t>плана пересказа текста «Храм Христа Спасителя»</w:t>
            </w:r>
            <w:r>
              <w:t>, в</w:t>
            </w:r>
            <w:r w:rsidR="001A611C" w:rsidRPr="0077676D">
              <w:rPr>
                <w:rStyle w:val="apple-style-span"/>
                <w:i/>
                <w:iCs/>
              </w:rPr>
              <w:t xml:space="preserve">ыделение главной мысли </w:t>
            </w:r>
            <w:r w:rsidR="001A611C">
              <w:t xml:space="preserve">текста «Охраняется государством». </w:t>
            </w:r>
            <w:r w:rsidR="001A611C" w:rsidRPr="0077676D">
              <w:rPr>
                <w:rStyle w:val="apple-style-span"/>
                <w:i/>
                <w:iCs/>
              </w:rPr>
              <w:t xml:space="preserve">Конструирование </w:t>
            </w:r>
            <w:r w:rsidR="001A611C">
              <w:t>вывода по теме.</w:t>
            </w:r>
          </w:p>
        </w:tc>
        <w:tc>
          <w:tcPr>
            <w:tcW w:w="2464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Осознание   целостности   окружающего   мира,   расширение   знаний   о российской многонациональной культуре, особенностях традиционных религий России;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t>Использование  полученных  знаний  в  продуктивной  и  преобразующей</w:t>
            </w:r>
            <w:r>
              <w:br/>
            </w:r>
            <w:r>
              <w:lastRenderedPageBreak/>
              <w:t>деятельности; способность к работе с информацией, представленной разными средствами</w:t>
            </w: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lastRenderedPageBreak/>
              <w:t xml:space="preserve">Осознание своей принадлежности к народу, национальности, стране, государству. </w:t>
            </w:r>
            <w:proofErr w:type="gramStart"/>
            <w:r>
              <w:t>Чувство привязанности и любви к малой Родине, гордости и за своё Отечество, российский народ и историю России (элементы гражданской идентичности.</w:t>
            </w:r>
            <w:proofErr w:type="gramEnd"/>
            <w:r>
              <w:t xml:space="preserve"> </w:t>
            </w:r>
            <w:r>
              <w:lastRenderedPageBreak/>
              <w:t>Понимание роли человека в обществе, принятие норм нравственного поведения.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</w:p>
        </w:tc>
        <w:tc>
          <w:tcPr>
            <w:tcW w:w="2465" w:type="dxa"/>
          </w:tcPr>
          <w:p w:rsidR="001A611C" w:rsidRDefault="001A611C" w:rsidP="0077676D">
            <w:pPr>
              <w:pStyle w:val="a3"/>
              <w:spacing w:before="0" w:beforeAutospacing="0" w:after="0" w:afterAutospacing="0"/>
            </w:pPr>
            <w:r>
              <w:lastRenderedPageBreak/>
              <w:t>Высказывать предположения о последствиях неправильного</w:t>
            </w:r>
            <w:r>
              <w:br/>
              <w:t>(безнравственного) поведения человека. Оценивать свои поступки, соотнося их с правилами нравственности и этики; намечать способы саморазвития.</w:t>
            </w:r>
          </w:p>
          <w:p w:rsidR="001A611C" w:rsidRDefault="001A611C" w:rsidP="0077676D">
            <w:pPr>
              <w:pStyle w:val="a3"/>
              <w:spacing w:before="0" w:beforeAutospacing="0" w:after="0" w:afterAutospacing="0"/>
            </w:pPr>
          </w:p>
        </w:tc>
      </w:tr>
      <w:tr w:rsidR="0077676D" w:rsidRPr="0077676D" w:rsidTr="0077676D">
        <w:tc>
          <w:tcPr>
            <w:tcW w:w="959" w:type="dxa"/>
          </w:tcPr>
          <w:p w:rsidR="00FC338C" w:rsidRPr="0077676D" w:rsidRDefault="00FC338C" w:rsidP="0077676D">
            <w:pPr>
              <w:pStyle w:val="a3"/>
              <w:jc w:val="center"/>
              <w:rPr>
                <w:rStyle w:val="apple-style-span"/>
                <w:bCs/>
              </w:rPr>
            </w:pPr>
            <w:r w:rsidRPr="0077676D">
              <w:rPr>
                <w:rStyle w:val="apple-style-span"/>
                <w:bCs/>
              </w:rPr>
              <w:lastRenderedPageBreak/>
              <w:t>33-34.</w:t>
            </w:r>
          </w:p>
        </w:tc>
        <w:tc>
          <w:tcPr>
            <w:tcW w:w="2410" w:type="dxa"/>
          </w:tcPr>
          <w:p w:rsidR="00FC338C" w:rsidRPr="0077676D" w:rsidRDefault="00FC338C" w:rsidP="00423E59">
            <w:pPr>
              <w:pStyle w:val="a3"/>
              <w:rPr>
                <w:rStyle w:val="apple-style-span"/>
                <w:b/>
                <w:bCs/>
              </w:rPr>
            </w:pPr>
            <w:r>
              <w:t>Что составляет твой духовный мир.</w:t>
            </w:r>
          </w:p>
        </w:tc>
        <w:tc>
          <w:tcPr>
            <w:tcW w:w="4023" w:type="dxa"/>
          </w:tcPr>
          <w:p w:rsidR="00FC338C" w:rsidRDefault="00FC338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Анализ </w:t>
            </w:r>
            <w:r>
              <w:t xml:space="preserve">информации, представленной в объяснении учителя «Что такое этикет и зачем    он    нужен?».    </w:t>
            </w:r>
          </w:p>
          <w:p w:rsidR="00FC338C" w:rsidRDefault="00FC338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Практическая работа </w:t>
            </w:r>
            <w:r>
              <w:t xml:space="preserve">«Учимся быть образованными». </w:t>
            </w:r>
          </w:p>
          <w:p w:rsidR="00FC338C" w:rsidRDefault="00FC338C" w:rsidP="0077676D">
            <w:pPr>
              <w:pStyle w:val="a3"/>
              <w:spacing w:before="0" w:beforeAutospacing="0" w:after="0" w:afterAutospacing="0"/>
            </w:pPr>
            <w:r w:rsidRPr="0077676D">
              <w:rPr>
                <w:rStyle w:val="apple-style-span"/>
                <w:i/>
                <w:iCs/>
              </w:rPr>
              <w:t xml:space="preserve">Совместная деятельность в группах: анализ </w:t>
            </w:r>
            <w:r>
              <w:t xml:space="preserve">информации, представленной в дидактических текстах К.Д. Ушинского. </w:t>
            </w:r>
            <w:r w:rsidRPr="0077676D">
              <w:rPr>
                <w:i/>
              </w:rPr>
              <w:t>Составление</w:t>
            </w:r>
            <w:r>
              <w:t xml:space="preserve"> описательного рассказа по картине П. Федотова «Свежий кавалер». </w:t>
            </w:r>
          </w:p>
          <w:p w:rsidR="00FC338C" w:rsidRPr="0077676D" w:rsidRDefault="00FC338C" w:rsidP="0077676D">
            <w:pPr>
              <w:pStyle w:val="a3"/>
              <w:spacing w:before="0" w:beforeAutospacing="0" w:after="0" w:afterAutospacing="0"/>
              <w:rPr>
                <w:rStyle w:val="apple-style-span"/>
                <w:b/>
                <w:bCs/>
              </w:rPr>
            </w:pPr>
            <w:r w:rsidRPr="0077676D">
              <w:rPr>
                <w:i/>
              </w:rPr>
              <w:t>Сюжетная игра</w:t>
            </w:r>
            <w:r>
              <w:t xml:space="preserve"> «Разговор с младшим братишкой (сестренкой) об этикете».</w:t>
            </w:r>
          </w:p>
        </w:tc>
        <w:tc>
          <w:tcPr>
            <w:tcW w:w="2464" w:type="dxa"/>
          </w:tcPr>
          <w:p w:rsidR="00FC338C" w:rsidRDefault="00FC338C" w:rsidP="0077676D">
            <w:pPr>
              <w:pStyle w:val="a3"/>
              <w:spacing w:before="0" w:beforeAutospacing="0" w:after="0" w:afterAutospacing="0"/>
            </w:pPr>
            <w:r>
              <w:t>Расширение кругозора и культурного опыта школьника, формирование</w:t>
            </w:r>
            <w:r>
              <w:br/>
              <w:t>умения воспринимать мир не только рационально, но и образно.</w:t>
            </w:r>
          </w:p>
          <w:p w:rsidR="00FC338C" w:rsidRDefault="00FC338C" w:rsidP="0077676D">
            <w:pPr>
              <w:pStyle w:val="a3"/>
              <w:spacing w:before="0" w:beforeAutospacing="0" w:after="0" w:afterAutospacing="0"/>
            </w:pPr>
          </w:p>
        </w:tc>
        <w:tc>
          <w:tcPr>
            <w:tcW w:w="2465" w:type="dxa"/>
          </w:tcPr>
          <w:p w:rsidR="00FC338C" w:rsidRDefault="00FC338C" w:rsidP="0077676D">
            <w:pPr>
              <w:pStyle w:val="a3"/>
              <w:spacing w:before="0" w:beforeAutospacing="0" w:after="0" w:afterAutospacing="0"/>
            </w:pPr>
            <w:r>
              <w:t>Проявление гуманного отношения, толерантности к людям, правильного взаимодействия в совместной деятельности, независимо от возраста, национальности, вероисповедания участников диалога или деятельности; стремление к развитию интеллектуальных, нравственных, эстетических потребностей.</w:t>
            </w:r>
          </w:p>
        </w:tc>
        <w:tc>
          <w:tcPr>
            <w:tcW w:w="2465" w:type="dxa"/>
          </w:tcPr>
          <w:p w:rsidR="00FC338C" w:rsidRDefault="00FC338C" w:rsidP="0077676D">
            <w:pPr>
              <w:pStyle w:val="a3"/>
              <w:spacing w:before="0" w:beforeAutospacing="0" w:after="0" w:afterAutospacing="0"/>
            </w:pPr>
            <w:r>
              <w:t>Участвовать в диалоге: высказывать свои суждения, анализировать</w:t>
            </w:r>
            <w:r>
              <w:br/>
              <w:t>высказывания участников беседы, добавлять, приводить доказательства.</w:t>
            </w:r>
          </w:p>
          <w:p w:rsidR="00FC338C" w:rsidRDefault="00FC338C" w:rsidP="0077676D">
            <w:pPr>
              <w:pStyle w:val="a3"/>
              <w:spacing w:before="0" w:beforeAutospacing="0" w:after="0" w:afterAutospacing="0"/>
            </w:pPr>
            <w:proofErr w:type="spellStart"/>
            <w:r>
              <w:t>Создаватьпо</w:t>
            </w:r>
            <w:proofErr w:type="spellEnd"/>
            <w:r>
              <w:t xml:space="preserve"> изображениям (художественным полотнам, иконам, иллюстрациям) словесный портрет героя. Оценивать поступки реальных лиц, героев произведений, высказывания</w:t>
            </w:r>
            <w:r>
              <w:br/>
              <w:t>известных личностей.</w:t>
            </w:r>
          </w:p>
        </w:tc>
      </w:tr>
    </w:tbl>
    <w:p w:rsidR="005A708C" w:rsidRDefault="005A708C" w:rsidP="00856C71">
      <w:pPr>
        <w:pStyle w:val="a3"/>
      </w:pPr>
    </w:p>
    <w:p w:rsidR="00623C7D" w:rsidRDefault="00623C7D" w:rsidP="00856C71">
      <w:pPr>
        <w:pStyle w:val="a3"/>
      </w:pPr>
    </w:p>
    <w:p w:rsidR="00B52A12" w:rsidRDefault="00B52A12" w:rsidP="00856C71">
      <w:pPr>
        <w:pStyle w:val="a3"/>
      </w:pPr>
    </w:p>
    <w:p w:rsidR="00B52A12" w:rsidRDefault="00B52A12" w:rsidP="00856C71">
      <w:pPr>
        <w:pStyle w:val="a3"/>
      </w:pPr>
    </w:p>
    <w:p w:rsidR="00B52A12" w:rsidRDefault="00B52A12" w:rsidP="00856C71">
      <w:pPr>
        <w:pStyle w:val="a3"/>
      </w:pPr>
    </w:p>
    <w:p w:rsidR="00B52A12" w:rsidRDefault="00B52A12" w:rsidP="00856C71">
      <w:pPr>
        <w:pStyle w:val="a3"/>
      </w:pPr>
      <w:bookmarkStart w:id="0" w:name="_GoBack"/>
      <w:bookmarkEnd w:id="0"/>
    </w:p>
    <w:p w:rsidR="00856C71" w:rsidRDefault="00856C71" w:rsidP="00856C71">
      <w:pPr>
        <w:pStyle w:val="a3"/>
        <w:jc w:val="center"/>
        <w:rPr>
          <w:b/>
          <w:u w:val="single"/>
        </w:rPr>
      </w:pPr>
      <w:r w:rsidRPr="005A708C">
        <w:rPr>
          <w:rStyle w:val="apple-style-span"/>
          <w:b/>
          <w:bCs/>
          <w:u w:val="single"/>
        </w:rPr>
        <w:lastRenderedPageBreak/>
        <w:t>Учебно-методи</w:t>
      </w:r>
      <w:r w:rsidR="005A708C" w:rsidRPr="005A708C">
        <w:rPr>
          <w:rStyle w:val="apple-style-span"/>
          <w:b/>
          <w:bCs/>
          <w:u w:val="single"/>
        </w:rPr>
        <w:t>ческое</w:t>
      </w:r>
      <w:r w:rsidRPr="005A708C">
        <w:rPr>
          <w:rStyle w:val="apple-style-span"/>
          <w:b/>
          <w:bCs/>
          <w:u w:val="single"/>
        </w:rPr>
        <w:t xml:space="preserve"> обеспечение </w:t>
      </w:r>
      <w:r w:rsidR="005A708C" w:rsidRPr="005A708C">
        <w:rPr>
          <w:rStyle w:val="apple-style-span"/>
          <w:b/>
          <w:bCs/>
          <w:u w:val="single"/>
        </w:rPr>
        <w:t xml:space="preserve">курса </w:t>
      </w:r>
      <w:r w:rsidR="00623C7D">
        <w:rPr>
          <w:rStyle w:val="apple-style-span"/>
          <w:b/>
          <w:bCs/>
          <w:u w:val="single"/>
        </w:rPr>
        <w:t xml:space="preserve">внеурочной деятельности </w:t>
      </w:r>
      <w:r w:rsidR="005A708C" w:rsidRPr="005A708C">
        <w:rPr>
          <w:rStyle w:val="apple-style-span"/>
          <w:b/>
          <w:bCs/>
          <w:u w:val="single"/>
        </w:rPr>
        <w:t>«</w:t>
      </w:r>
      <w:r w:rsidR="005A708C" w:rsidRPr="005A708C">
        <w:rPr>
          <w:b/>
          <w:u w:val="single"/>
        </w:rPr>
        <w:t>Основы духовно-нравственной культуры народов России».</w:t>
      </w:r>
    </w:p>
    <w:p w:rsidR="00623C7D" w:rsidRPr="005A708C" w:rsidRDefault="00623C7D" w:rsidP="00623C7D">
      <w:pPr>
        <w:pStyle w:val="a3"/>
        <w:rPr>
          <w:b/>
          <w:u w:val="single"/>
        </w:rPr>
      </w:pPr>
      <w:r>
        <w:rPr>
          <w:b/>
          <w:u w:val="single"/>
        </w:rPr>
        <w:t>Для учителя</w:t>
      </w:r>
    </w:p>
    <w:p w:rsidR="00FC338C" w:rsidRDefault="005A708C" w:rsidP="00FC338C">
      <w:r>
        <w:t>1. Программа</w:t>
      </w:r>
      <w:r w:rsidR="00FC338C">
        <w:t>  « Основы духовно-нравственной культуры народов России» авторы</w:t>
      </w:r>
      <w:r w:rsidR="00FC338C" w:rsidRPr="00EE6E1B">
        <w:rPr>
          <w:rStyle w:val="apple-style-span"/>
          <w:bCs/>
        </w:rPr>
        <w:t>: Н.Ф. Виноградова, В.И. Власенко, А.В. Поляков</w:t>
      </w:r>
      <w:r w:rsidR="00FC338C">
        <w:t xml:space="preserve"> - из сборника Система учебников «Алгоритм успеха». Примерная основная образовательная программа образовательного учреждения: основная </w:t>
      </w:r>
      <w:r>
        <w:t xml:space="preserve">школа. - М.: </w:t>
      </w:r>
      <w:proofErr w:type="spellStart"/>
      <w:r>
        <w:t>Вентана-Граф</w:t>
      </w:r>
      <w:proofErr w:type="spellEnd"/>
      <w:r>
        <w:t>, 2014.</w:t>
      </w:r>
    </w:p>
    <w:p w:rsidR="005A708C" w:rsidRDefault="005A708C" w:rsidP="00FC338C"/>
    <w:p w:rsidR="005A708C" w:rsidRDefault="005A708C" w:rsidP="00FC338C">
      <w:r>
        <w:t>2. Методическое пособие</w:t>
      </w:r>
      <w:r w:rsidRPr="005A708C">
        <w:t xml:space="preserve"> </w:t>
      </w:r>
      <w:r>
        <w:t xml:space="preserve">Основы духовно-нравственной культуры народов России: 5 класс: методические рекомендации / Н.Ф. Виноградова, В.И. Власенко, А.В. Поляков. – М.: </w:t>
      </w:r>
      <w:proofErr w:type="spellStart"/>
      <w:r>
        <w:t>Вентана-Граф</w:t>
      </w:r>
      <w:proofErr w:type="spellEnd"/>
      <w:r>
        <w:t>, 2015.</w:t>
      </w:r>
    </w:p>
    <w:p w:rsidR="005A708C" w:rsidRDefault="005A708C" w:rsidP="00FC338C"/>
    <w:p w:rsidR="00FC338C" w:rsidRDefault="005A708C" w:rsidP="00FC338C">
      <w:pPr>
        <w:tabs>
          <w:tab w:val="left" w:pos="851"/>
        </w:tabs>
      </w:pPr>
      <w:r>
        <w:t xml:space="preserve">3. </w:t>
      </w:r>
      <w:r w:rsidR="00FC338C">
        <w:t>Основы духовно-нравственной культуры народов России: 5 класс: учебник для учащихся общеобразовательных учреждений / Н.Ф. Виноградова, В.И. Власенко, А.В. П</w:t>
      </w:r>
      <w:r>
        <w:t xml:space="preserve">оляков. – М.: </w:t>
      </w:r>
      <w:proofErr w:type="spellStart"/>
      <w:r>
        <w:t>Вентана-Граф</w:t>
      </w:r>
      <w:proofErr w:type="spellEnd"/>
      <w:r>
        <w:t>, 2017.</w:t>
      </w:r>
    </w:p>
    <w:p w:rsidR="00623C7D" w:rsidRDefault="00623C7D" w:rsidP="00FC338C">
      <w:pPr>
        <w:tabs>
          <w:tab w:val="left" w:pos="851"/>
        </w:tabs>
      </w:pPr>
    </w:p>
    <w:p w:rsidR="00623C7D" w:rsidRPr="00623C7D" w:rsidRDefault="00623C7D" w:rsidP="00FC338C">
      <w:pPr>
        <w:tabs>
          <w:tab w:val="left" w:pos="851"/>
        </w:tabs>
        <w:rPr>
          <w:b/>
        </w:rPr>
      </w:pPr>
      <w:r w:rsidRPr="00623C7D">
        <w:rPr>
          <w:b/>
        </w:rPr>
        <w:t>Для учащихся</w:t>
      </w:r>
    </w:p>
    <w:p w:rsidR="005A708C" w:rsidRDefault="005A708C" w:rsidP="00FC338C">
      <w:pPr>
        <w:tabs>
          <w:tab w:val="left" w:pos="851"/>
        </w:tabs>
      </w:pPr>
    </w:p>
    <w:p w:rsidR="00FC338C" w:rsidRDefault="00623C7D" w:rsidP="00FC338C">
      <w:pPr>
        <w:tabs>
          <w:tab w:val="left" w:pos="851"/>
        </w:tabs>
        <w:rPr>
          <w:lang w:eastAsia="ar-SA"/>
        </w:rPr>
      </w:pPr>
      <w:r>
        <w:t>1</w:t>
      </w:r>
      <w:r w:rsidR="005A708C">
        <w:t xml:space="preserve">. </w:t>
      </w:r>
      <w:r w:rsidR="00FC338C">
        <w:t>Основы духовно – нравственной</w:t>
      </w:r>
      <w:r w:rsidR="00FC338C" w:rsidRPr="00B10CB4">
        <w:t xml:space="preserve"> </w:t>
      </w:r>
      <w:r w:rsidR="00FC338C">
        <w:t xml:space="preserve">культуры народов России: 5 класс: рабочая тетрадь / Н.Ф. Виноградова. – М.: </w:t>
      </w:r>
      <w:proofErr w:type="spellStart"/>
      <w:r w:rsidR="00FC338C">
        <w:t>Вентана</w:t>
      </w:r>
      <w:proofErr w:type="spellEnd"/>
      <w:r w:rsidR="00FC338C">
        <w:t xml:space="preserve"> – Граф. 2016.</w:t>
      </w:r>
    </w:p>
    <w:p w:rsidR="00FC338C" w:rsidRDefault="00FC338C" w:rsidP="00856C71">
      <w:pPr>
        <w:pStyle w:val="a3"/>
        <w:jc w:val="center"/>
      </w:pPr>
    </w:p>
    <w:p w:rsidR="00856C71" w:rsidRDefault="00856C71" w:rsidP="00856C71">
      <w:pPr>
        <w:pStyle w:val="a3"/>
      </w:pPr>
    </w:p>
    <w:p w:rsidR="00856C71" w:rsidRDefault="00BA4166" w:rsidP="00856C71">
      <w:hyperlink r:id="rId6" w:anchor="page" w:history="1"/>
    </w:p>
    <w:p w:rsidR="00856C71" w:rsidRDefault="00856C71"/>
    <w:sectPr w:rsidR="00856C71" w:rsidSect="0091038E">
      <w:pgSz w:w="16838" w:h="11906" w:orient="landscape"/>
      <w:pgMar w:top="709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5D73"/>
    <w:multiLevelType w:val="multilevel"/>
    <w:tmpl w:val="AD7C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D01211"/>
    <w:multiLevelType w:val="multilevel"/>
    <w:tmpl w:val="9C38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012746"/>
    <w:multiLevelType w:val="multilevel"/>
    <w:tmpl w:val="B774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344896"/>
    <w:multiLevelType w:val="hybridMultilevel"/>
    <w:tmpl w:val="11D0B3DE"/>
    <w:lvl w:ilvl="0" w:tplc="604A4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4A4B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D0ECE"/>
    <w:multiLevelType w:val="multilevel"/>
    <w:tmpl w:val="5DC0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9B5831"/>
    <w:multiLevelType w:val="hybridMultilevel"/>
    <w:tmpl w:val="BCB2A7CA"/>
    <w:lvl w:ilvl="0" w:tplc="604A4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4A4B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6C71"/>
    <w:rsid w:val="0006700E"/>
    <w:rsid w:val="000F1573"/>
    <w:rsid w:val="00110F5F"/>
    <w:rsid w:val="001A611C"/>
    <w:rsid w:val="00281751"/>
    <w:rsid w:val="002B14B0"/>
    <w:rsid w:val="002D68D4"/>
    <w:rsid w:val="003A1B07"/>
    <w:rsid w:val="003C7AFC"/>
    <w:rsid w:val="003D5828"/>
    <w:rsid w:val="004045FC"/>
    <w:rsid w:val="00423E59"/>
    <w:rsid w:val="005A708C"/>
    <w:rsid w:val="005F6F4E"/>
    <w:rsid w:val="00623C7D"/>
    <w:rsid w:val="006800A3"/>
    <w:rsid w:val="00693C14"/>
    <w:rsid w:val="006B428E"/>
    <w:rsid w:val="006B545B"/>
    <w:rsid w:val="0074652F"/>
    <w:rsid w:val="0077676D"/>
    <w:rsid w:val="00856C71"/>
    <w:rsid w:val="008D499C"/>
    <w:rsid w:val="0091038E"/>
    <w:rsid w:val="009E0925"/>
    <w:rsid w:val="00AE7AC5"/>
    <w:rsid w:val="00B10CB4"/>
    <w:rsid w:val="00B52A12"/>
    <w:rsid w:val="00BA4166"/>
    <w:rsid w:val="00D65F16"/>
    <w:rsid w:val="00D921B8"/>
    <w:rsid w:val="00E31AAA"/>
    <w:rsid w:val="00E8350D"/>
    <w:rsid w:val="00EA02A5"/>
    <w:rsid w:val="00EA6038"/>
    <w:rsid w:val="00EE6E1B"/>
    <w:rsid w:val="00F47518"/>
    <w:rsid w:val="00FC3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5828"/>
    <w:rPr>
      <w:sz w:val="24"/>
      <w:szCs w:val="24"/>
    </w:rPr>
  </w:style>
  <w:style w:type="paragraph" w:styleId="1">
    <w:name w:val="heading 1"/>
    <w:basedOn w:val="a"/>
    <w:qFormat/>
    <w:rsid w:val="00856C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ta">
    <w:name w:val="meta"/>
    <w:basedOn w:val="a"/>
    <w:rsid w:val="00856C71"/>
    <w:pPr>
      <w:spacing w:before="100" w:beforeAutospacing="1" w:after="100" w:afterAutospacing="1"/>
    </w:pPr>
  </w:style>
  <w:style w:type="paragraph" w:styleId="a3">
    <w:name w:val="Normal (Web)"/>
    <w:basedOn w:val="a"/>
    <w:rsid w:val="00856C7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856C71"/>
  </w:style>
  <w:style w:type="character" w:styleId="a4">
    <w:name w:val="Hyperlink"/>
    <w:rsid w:val="00856C71"/>
    <w:rPr>
      <w:color w:val="0000FF"/>
      <w:u w:val="single"/>
    </w:rPr>
  </w:style>
  <w:style w:type="paragraph" w:customStyle="1" w:styleId="msonospacing0">
    <w:name w:val="msonospacing"/>
    <w:rsid w:val="00EE6E1B"/>
    <w:rPr>
      <w:rFonts w:ascii="Calibri" w:eastAsia="Calibri" w:hAnsi="Calibri" w:cs="Calibri"/>
      <w:sz w:val="22"/>
      <w:szCs w:val="22"/>
      <w:lang w:eastAsia="en-US"/>
    </w:rPr>
  </w:style>
  <w:style w:type="table" w:styleId="a5">
    <w:name w:val="Table Grid"/>
    <w:basedOn w:val="a1"/>
    <w:rsid w:val="000670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unhideWhenUsed/>
    <w:rsid w:val="0077676D"/>
    <w:rPr>
      <w:rFonts w:ascii="Calibri" w:eastAsia="Calibri" w:hAnsi="Calibri"/>
      <w:sz w:val="20"/>
      <w:szCs w:val="20"/>
      <w:lang w:eastAsia="en-US"/>
    </w:rPr>
  </w:style>
  <w:style w:type="character" w:customStyle="1" w:styleId="a7">
    <w:name w:val="Текст сноски Знак"/>
    <w:link w:val="a6"/>
    <w:uiPriority w:val="99"/>
    <w:rsid w:val="0077676D"/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7767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6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2school.ru/2013-12-19-12-11-50/2013-12-21-07-02-24/2013-12-21-07-05-58/2014-12-17-03-20-23/1347--5-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3383</Words>
  <Characters>25496</Characters>
  <Application>Microsoft Office Word</Application>
  <DocSecurity>0</DocSecurity>
  <Lines>212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по ОДНКНР 5 класс</vt:lpstr>
    </vt:vector>
  </TitlesOfParts>
  <Company/>
  <LinksUpToDate>false</LinksUpToDate>
  <CharactersWithSpaces>28822</CharactersWithSpaces>
  <SharedDoc>false</SharedDoc>
  <HLinks>
    <vt:vector size="30" baseType="variant">
      <vt:variant>
        <vt:i4>8061026</vt:i4>
      </vt:variant>
      <vt:variant>
        <vt:i4>9</vt:i4>
      </vt:variant>
      <vt:variant>
        <vt:i4>0</vt:i4>
      </vt:variant>
      <vt:variant>
        <vt:i4>5</vt:i4>
      </vt:variant>
      <vt:variant>
        <vt:lpwstr>http://www.nic.ru/</vt:lpwstr>
      </vt:variant>
      <vt:variant>
        <vt:lpwstr/>
      </vt:variant>
      <vt:variant>
        <vt:i4>1704000</vt:i4>
      </vt:variant>
      <vt:variant>
        <vt:i4>6</vt:i4>
      </vt:variant>
      <vt:variant>
        <vt:i4>0</vt:i4>
      </vt:variant>
      <vt:variant>
        <vt:i4>5</vt:i4>
      </vt:variant>
      <vt:variant>
        <vt:lpwstr>http://ewgen.ru/</vt:lpwstr>
      </vt:variant>
      <vt:variant>
        <vt:lpwstr/>
      </vt:variant>
      <vt:variant>
        <vt:i4>3604581</vt:i4>
      </vt:variant>
      <vt:variant>
        <vt:i4>3</vt:i4>
      </vt:variant>
      <vt:variant>
        <vt:i4>0</vt:i4>
      </vt:variant>
      <vt:variant>
        <vt:i4>5</vt:i4>
      </vt:variant>
      <vt:variant>
        <vt:lpwstr>http://2school.ru/news.html</vt:lpwstr>
      </vt:variant>
      <vt:variant>
        <vt:lpwstr/>
      </vt:variant>
      <vt:variant>
        <vt:i4>3080315</vt:i4>
      </vt:variant>
      <vt:variant>
        <vt:i4>0</vt:i4>
      </vt:variant>
      <vt:variant>
        <vt:i4>0</vt:i4>
      </vt:variant>
      <vt:variant>
        <vt:i4>5</vt:i4>
      </vt:variant>
      <vt:variant>
        <vt:lpwstr>http://2school.ru/2013-12-19-12-11-50/2013-12-21-07-02-24/2013-12-21-07-05-58/2014-12-17-03-20-23/1347--5-.html</vt:lpwstr>
      </vt:variant>
      <vt:variant>
        <vt:lpwstr>page</vt:lpwstr>
      </vt:variant>
      <vt:variant>
        <vt:i4>8061026</vt:i4>
      </vt:variant>
      <vt:variant>
        <vt:i4>109822</vt:i4>
      </vt:variant>
      <vt:variant>
        <vt:i4>1025</vt:i4>
      </vt:variant>
      <vt:variant>
        <vt:i4>4</vt:i4>
      </vt:variant>
      <vt:variant>
        <vt:lpwstr>http://www.nic.ru/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по ОДНКНР 5 класс</dc:title>
  <dc:creator>1</dc:creator>
  <cp:lastModifiedBy>пк</cp:lastModifiedBy>
  <cp:revision>4</cp:revision>
  <cp:lastPrinted>2018-11-16T09:11:00Z</cp:lastPrinted>
  <dcterms:created xsi:type="dcterms:W3CDTF">2019-01-26T10:49:00Z</dcterms:created>
  <dcterms:modified xsi:type="dcterms:W3CDTF">2019-10-09T19:56:00Z</dcterms:modified>
</cp:coreProperties>
</file>